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557" w:rsidRPr="00A21557" w:rsidRDefault="00362E7B" w:rsidP="00A21557">
      <w:pPr>
        <w:spacing w:after="0" w:line="240" w:lineRule="auto"/>
        <w:jc w:val="center"/>
        <w:rPr>
          <w:rFonts w:eastAsia="Times New Roman" w:cs="Times New Roman"/>
          <w:b/>
          <w:sz w:val="36"/>
          <w:szCs w:val="36"/>
        </w:rPr>
      </w:pPr>
      <w:r w:rsidRPr="00A21557">
        <w:rPr>
          <w:rFonts w:eastAsia="Times New Roman" w:cs="Times New Roman"/>
          <w:b/>
          <w:sz w:val="36"/>
          <w:szCs w:val="36"/>
        </w:rPr>
        <w:t>TRÒ CHƠI CÓ LUẬT</w:t>
      </w:r>
      <w:r w:rsidR="00A21557" w:rsidRPr="00A21557">
        <w:rPr>
          <w:rFonts w:eastAsia="Times New Roman" w:cs="Times New Roman"/>
          <w:b/>
          <w:sz w:val="36"/>
          <w:szCs w:val="36"/>
        </w:rPr>
        <w:t xml:space="preserve"> </w:t>
      </w:r>
    </w:p>
    <w:p w:rsidR="0072340B" w:rsidRPr="00A21557" w:rsidRDefault="00A21557" w:rsidP="00A21557">
      <w:pPr>
        <w:spacing w:after="0" w:line="240" w:lineRule="auto"/>
        <w:jc w:val="center"/>
        <w:rPr>
          <w:rFonts w:eastAsia="Times New Roman" w:cs="Times New Roman"/>
          <w:b/>
          <w:szCs w:val="28"/>
        </w:rPr>
      </w:pPr>
      <w:r w:rsidRPr="00A21557">
        <w:rPr>
          <w:rFonts w:eastAsia="Times New Roman" w:cs="Times New Roman"/>
          <w:b/>
          <w:szCs w:val="28"/>
        </w:rPr>
        <w:t>(THÁNG 11: Từ 04/11/2024 đến 29/11/2024 )</w:t>
      </w:r>
    </w:p>
    <w:tbl>
      <w:tblPr>
        <w:tblStyle w:val="TableGrid"/>
        <w:tblpPr w:leftFromText="180" w:rightFromText="180" w:vertAnchor="page" w:horzAnchor="margin" w:tblpX="-601" w:tblpY="2755"/>
        <w:tblW w:w="14034" w:type="dxa"/>
        <w:tblLook w:val="04A0" w:firstRow="1" w:lastRow="0" w:firstColumn="1" w:lastColumn="0" w:noHBand="0" w:noVBand="1"/>
      </w:tblPr>
      <w:tblGrid>
        <w:gridCol w:w="2376"/>
        <w:gridCol w:w="4536"/>
        <w:gridCol w:w="2694"/>
        <w:gridCol w:w="4428"/>
      </w:tblGrid>
      <w:tr w:rsidR="0072340B" w:rsidRPr="004B2F89" w:rsidTr="00804114">
        <w:tc>
          <w:tcPr>
            <w:tcW w:w="2376" w:type="dxa"/>
          </w:tcPr>
          <w:p w:rsidR="0072340B" w:rsidRPr="004B2F89" w:rsidRDefault="0072340B" w:rsidP="00804114">
            <w:pPr>
              <w:rPr>
                <w:b/>
                <w:sz w:val="30"/>
                <w:szCs w:val="32"/>
              </w:rPr>
            </w:pPr>
            <w:r>
              <w:rPr>
                <w:b/>
                <w:sz w:val="30"/>
                <w:szCs w:val="32"/>
              </w:rPr>
              <w:t xml:space="preserve">   </w:t>
            </w:r>
            <w:r w:rsidRPr="004B2F89">
              <w:rPr>
                <w:b/>
                <w:sz w:val="30"/>
                <w:szCs w:val="32"/>
              </w:rPr>
              <w:t>Tên trò chơi</w:t>
            </w:r>
          </w:p>
        </w:tc>
        <w:tc>
          <w:tcPr>
            <w:tcW w:w="4536" w:type="dxa"/>
            <w:vAlign w:val="center"/>
          </w:tcPr>
          <w:p w:rsidR="0072340B" w:rsidRPr="004B2F89" w:rsidRDefault="0072340B" w:rsidP="00804114">
            <w:pPr>
              <w:rPr>
                <w:b/>
                <w:sz w:val="30"/>
                <w:szCs w:val="32"/>
              </w:rPr>
            </w:pPr>
            <w:r>
              <w:rPr>
                <w:b/>
                <w:sz w:val="30"/>
                <w:szCs w:val="32"/>
              </w:rPr>
              <w:t xml:space="preserve">      </w:t>
            </w:r>
            <w:r w:rsidRPr="004B2F89">
              <w:rPr>
                <w:b/>
                <w:sz w:val="30"/>
                <w:szCs w:val="32"/>
              </w:rPr>
              <w:t xml:space="preserve">Mục </w:t>
            </w:r>
            <w:r>
              <w:rPr>
                <w:b/>
                <w:sz w:val="30"/>
                <w:szCs w:val="32"/>
              </w:rPr>
              <w:t>tiêu</w:t>
            </w:r>
          </w:p>
        </w:tc>
        <w:tc>
          <w:tcPr>
            <w:tcW w:w="2694" w:type="dxa"/>
            <w:vAlign w:val="center"/>
          </w:tcPr>
          <w:p w:rsidR="0072340B" w:rsidRPr="004B2F89" w:rsidRDefault="0072340B" w:rsidP="00804114">
            <w:pPr>
              <w:jc w:val="center"/>
              <w:rPr>
                <w:b/>
                <w:sz w:val="30"/>
                <w:szCs w:val="32"/>
              </w:rPr>
            </w:pPr>
            <w:r w:rsidRPr="004B2F89">
              <w:rPr>
                <w:b/>
                <w:sz w:val="30"/>
                <w:szCs w:val="32"/>
              </w:rPr>
              <w:t>Chuẩn bị</w:t>
            </w:r>
          </w:p>
        </w:tc>
        <w:tc>
          <w:tcPr>
            <w:tcW w:w="4428" w:type="dxa"/>
            <w:vAlign w:val="center"/>
          </w:tcPr>
          <w:p w:rsidR="0072340B" w:rsidRPr="004B2F89" w:rsidRDefault="0072340B" w:rsidP="00804114">
            <w:pPr>
              <w:jc w:val="center"/>
              <w:rPr>
                <w:b/>
                <w:sz w:val="30"/>
                <w:szCs w:val="32"/>
              </w:rPr>
            </w:pPr>
            <w:r w:rsidRPr="004B2F89">
              <w:rPr>
                <w:b/>
                <w:sz w:val="30"/>
                <w:szCs w:val="32"/>
              </w:rPr>
              <w:t>Biện pháp tổ chức</w:t>
            </w:r>
          </w:p>
        </w:tc>
      </w:tr>
      <w:tr w:rsidR="0072340B" w:rsidTr="001E4B11">
        <w:trPr>
          <w:trHeight w:val="6649"/>
        </w:trPr>
        <w:tc>
          <w:tcPr>
            <w:tcW w:w="2376" w:type="dxa"/>
          </w:tcPr>
          <w:p w:rsidR="0072340B" w:rsidRDefault="0072340B" w:rsidP="00804114">
            <w:pPr>
              <w:rPr>
                <w:rFonts w:eastAsia="Times New Roman" w:cs="Times New Roman"/>
                <w:b/>
                <w:szCs w:val="28"/>
              </w:rPr>
            </w:pPr>
            <w:r w:rsidRPr="00362E7B">
              <w:rPr>
                <w:rFonts w:eastAsia="Times New Roman" w:cs="Times New Roman"/>
                <w:b/>
                <w:szCs w:val="28"/>
              </w:rPr>
              <w:t>Trò chơi có luật:</w:t>
            </w:r>
          </w:p>
          <w:p w:rsidR="0072340B" w:rsidRDefault="0072340B" w:rsidP="00804114">
            <w:pPr>
              <w:rPr>
                <w:rFonts w:eastAsia="Times New Roman" w:cs="Times New Roman"/>
                <w:b/>
                <w:szCs w:val="28"/>
              </w:rPr>
            </w:pPr>
          </w:p>
          <w:p w:rsidR="0072340B" w:rsidRDefault="0072340B" w:rsidP="00804114">
            <w:pPr>
              <w:rPr>
                <w:rFonts w:eastAsia="Times New Roman" w:cs="Times New Roman"/>
                <w:b/>
                <w:szCs w:val="28"/>
              </w:rPr>
            </w:pPr>
          </w:p>
          <w:p w:rsidR="0072340B" w:rsidRDefault="0072340B" w:rsidP="00804114">
            <w:pPr>
              <w:rPr>
                <w:rFonts w:eastAsia="Times New Roman" w:cs="Times New Roman"/>
                <w:b/>
                <w:szCs w:val="28"/>
              </w:rPr>
            </w:pPr>
          </w:p>
          <w:p w:rsidR="0072340B" w:rsidRDefault="0072340B" w:rsidP="00804114">
            <w:pPr>
              <w:rPr>
                <w:rFonts w:eastAsia="Times New Roman" w:cs="Times New Roman"/>
                <w:b/>
                <w:szCs w:val="28"/>
              </w:rPr>
            </w:pPr>
          </w:p>
          <w:p w:rsidR="0072340B" w:rsidRDefault="0072340B" w:rsidP="00804114">
            <w:pPr>
              <w:rPr>
                <w:rFonts w:eastAsia="Times New Roman" w:cs="Times New Roman"/>
                <w:b/>
                <w:szCs w:val="28"/>
              </w:rPr>
            </w:pPr>
          </w:p>
          <w:p w:rsidR="0072340B" w:rsidRDefault="0072340B" w:rsidP="00804114">
            <w:pPr>
              <w:rPr>
                <w:rFonts w:eastAsia="Times New Roman" w:cs="Times New Roman"/>
                <w:b/>
                <w:szCs w:val="28"/>
              </w:rPr>
            </w:pPr>
          </w:p>
          <w:p w:rsidR="0072340B" w:rsidRDefault="0072340B" w:rsidP="00804114">
            <w:pPr>
              <w:rPr>
                <w:rFonts w:eastAsia="Times New Roman" w:cs="Times New Roman"/>
                <w:b/>
                <w:szCs w:val="28"/>
              </w:rPr>
            </w:pPr>
          </w:p>
          <w:p w:rsidR="0072340B" w:rsidRDefault="0072340B" w:rsidP="00804114">
            <w:pPr>
              <w:rPr>
                <w:rFonts w:eastAsia="Times New Roman" w:cs="Times New Roman"/>
                <w:b/>
                <w:szCs w:val="28"/>
              </w:rPr>
            </w:pPr>
          </w:p>
          <w:p w:rsidR="0072340B" w:rsidRDefault="0072340B" w:rsidP="00804114">
            <w:pPr>
              <w:rPr>
                <w:rFonts w:eastAsia="Times New Roman" w:cs="Times New Roman"/>
                <w:b/>
                <w:szCs w:val="28"/>
              </w:rPr>
            </w:pPr>
          </w:p>
          <w:p w:rsidR="0072340B" w:rsidRDefault="0072340B" w:rsidP="00804114">
            <w:pPr>
              <w:rPr>
                <w:rFonts w:eastAsia="Times New Roman" w:cs="Times New Roman"/>
                <w:b/>
                <w:szCs w:val="28"/>
              </w:rPr>
            </w:pPr>
          </w:p>
          <w:p w:rsidR="0072340B" w:rsidRDefault="0072340B" w:rsidP="00804114">
            <w:pPr>
              <w:rPr>
                <w:rFonts w:eastAsia="Times New Roman" w:cs="Times New Roman"/>
                <w:b/>
                <w:szCs w:val="28"/>
              </w:rPr>
            </w:pPr>
          </w:p>
          <w:p w:rsidR="001E4B11" w:rsidRDefault="001E4B11" w:rsidP="00804114">
            <w:pPr>
              <w:rPr>
                <w:rFonts w:eastAsia="Times New Roman" w:cs="Times New Roman"/>
                <w:b/>
                <w:szCs w:val="28"/>
              </w:rPr>
            </w:pPr>
          </w:p>
          <w:p w:rsidR="001E4B11" w:rsidRPr="00362E7B" w:rsidRDefault="001E4B11" w:rsidP="00804114">
            <w:pPr>
              <w:rPr>
                <w:rFonts w:eastAsia="Times New Roman" w:cs="Times New Roman"/>
                <w:b/>
                <w:szCs w:val="28"/>
              </w:rPr>
            </w:pPr>
          </w:p>
          <w:p w:rsidR="0072340B" w:rsidRPr="001E4B11" w:rsidRDefault="0072340B" w:rsidP="00804114">
            <w:pPr>
              <w:numPr>
                <w:ilvl w:val="0"/>
                <w:numId w:val="1"/>
              </w:numPr>
              <w:rPr>
                <w:rFonts w:eastAsia="Times New Roman" w:cs="Times New Roman"/>
                <w:b/>
                <w:szCs w:val="28"/>
              </w:rPr>
            </w:pPr>
            <w:r w:rsidRPr="00362E7B">
              <w:rPr>
                <w:rFonts w:eastAsia="Times New Roman" w:cs="Times New Roman"/>
                <w:b/>
                <w:szCs w:val="28"/>
              </w:rPr>
              <w:t>Góc học tập</w:t>
            </w:r>
          </w:p>
          <w:p w:rsidR="0072340B" w:rsidRDefault="0072340B" w:rsidP="0067018D">
            <w:pPr>
              <w:jc w:val="center"/>
            </w:pPr>
            <w:r w:rsidRPr="00362E7B">
              <w:rPr>
                <w:rFonts w:eastAsia="Times New Roman" w:cs="Times New Roman"/>
                <w:b/>
                <w:szCs w:val="28"/>
              </w:rPr>
              <w:t>- Gắn hình tương ứng với số</w:t>
            </w:r>
          </w:p>
        </w:tc>
        <w:tc>
          <w:tcPr>
            <w:tcW w:w="4536" w:type="dxa"/>
          </w:tcPr>
          <w:p w:rsidR="0072340B" w:rsidRPr="00E63D25" w:rsidRDefault="0072340B" w:rsidP="0072340B">
            <w:pPr>
              <w:rPr>
                <w:rFonts w:eastAsia="Times New Roman" w:cs="Times New Roman"/>
                <w:szCs w:val="28"/>
              </w:rPr>
            </w:pPr>
          </w:p>
          <w:p w:rsidR="00E63D25" w:rsidRPr="00E63D25" w:rsidRDefault="00E63D25" w:rsidP="00E63D25">
            <w:pPr>
              <w:pStyle w:val="NoSpacing"/>
              <w:rPr>
                <w:rFonts w:eastAsia="Times New Roman"/>
                <w:szCs w:val="28"/>
              </w:rPr>
            </w:pPr>
            <w:r>
              <w:t xml:space="preserve">- </w:t>
            </w:r>
            <w:r w:rsidRPr="00B70915">
              <w:rPr>
                <w:lang w:val="vi-VN"/>
              </w:rPr>
              <w:t>Thực hiện hành động chơi</w:t>
            </w:r>
            <w:r>
              <w:rPr>
                <w:rFonts w:eastAsia="Times New Roman"/>
                <w:szCs w:val="28"/>
              </w:rPr>
              <w:t xml:space="preserve">: </w:t>
            </w:r>
            <w:r w:rsidRPr="00E63D25">
              <w:rPr>
                <w:lang w:val="vi-VN"/>
              </w:rPr>
              <w:t>Hợ</w:t>
            </w:r>
            <w:r>
              <w:rPr>
                <w:lang w:val="vi-VN"/>
              </w:rPr>
              <w:t xml:space="preserve">p lý </w:t>
            </w:r>
          </w:p>
          <w:p w:rsidR="00E63D25" w:rsidRPr="00E63D25" w:rsidRDefault="00E63D25" w:rsidP="00E63D25">
            <w:pPr>
              <w:pStyle w:val="NoSpacing"/>
            </w:pPr>
            <w:r w:rsidRPr="00E63D25">
              <w:t xml:space="preserve">- </w:t>
            </w:r>
            <w:r w:rsidRPr="00E63D25">
              <w:rPr>
                <w:lang w:val="vi-VN"/>
              </w:rPr>
              <w:t>Hứng thú khi được chơi với nhau.</w:t>
            </w:r>
          </w:p>
          <w:p w:rsidR="00E63D25" w:rsidRPr="00E63D25" w:rsidRDefault="00E63D25" w:rsidP="00E63D25">
            <w:pPr>
              <w:pStyle w:val="NoSpacing"/>
            </w:pPr>
            <w:r w:rsidRPr="00E63D25">
              <w:t>-</w:t>
            </w:r>
            <w:r w:rsidRPr="00E63D25">
              <w:rPr>
                <w:lang w:val="vi-VN"/>
              </w:rPr>
              <w:t xml:space="preserve"> Nh</w:t>
            </w:r>
            <w:r w:rsidRPr="00E63D25">
              <w:t>ó</w:t>
            </w:r>
            <w:r w:rsidRPr="00E63D25">
              <w:rPr>
                <w:lang w:val="vi-VN"/>
              </w:rPr>
              <w:t>m chơi quen thuộc, chấp nhận bạn mới.</w:t>
            </w:r>
          </w:p>
          <w:p w:rsidR="0072340B" w:rsidRDefault="0072340B" w:rsidP="0072340B">
            <w:pPr>
              <w:rPr>
                <w:rFonts w:eastAsia="Times New Roman" w:cs="Times New Roman"/>
                <w:sz w:val="22"/>
              </w:rPr>
            </w:pPr>
          </w:p>
          <w:p w:rsidR="001821F9" w:rsidRDefault="001821F9" w:rsidP="0072340B">
            <w:pPr>
              <w:rPr>
                <w:rFonts w:eastAsia="Times New Roman" w:cs="Times New Roman"/>
                <w:sz w:val="22"/>
              </w:rPr>
            </w:pPr>
          </w:p>
          <w:p w:rsidR="001821F9" w:rsidRDefault="001821F9" w:rsidP="0072340B">
            <w:pPr>
              <w:rPr>
                <w:rFonts w:eastAsia="Times New Roman" w:cs="Times New Roman"/>
                <w:sz w:val="22"/>
              </w:rPr>
            </w:pPr>
          </w:p>
          <w:p w:rsidR="001821F9" w:rsidRDefault="001821F9" w:rsidP="0072340B">
            <w:pPr>
              <w:rPr>
                <w:rFonts w:eastAsia="Times New Roman" w:cs="Times New Roman"/>
                <w:sz w:val="22"/>
              </w:rPr>
            </w:pPr>
          </w:p>
          <w:p w:rsidR="001821F9" w:rsidRDefault="001821F9" w:rsidP="0072340B">
            <w:pPr>
              <w:rPr>
                <w:rFonts w:eastAsia="Times New Roman" w:cs="Times New Roman"/>
                <w:sz w:val="22"/>
              </w:rPr>
            </w:pPr>
          </w:p>
          <w:p w:rsidR="001821F9" w:rsidRDefault="001821F9" w:rsidP="0072340B">
            <w:pPr>
              <w:rPr>
                <w:rFonts w:eastAsia="Times New Roman" w:cs="Times New Roman"/>
                <w:sz w:val="22"/>
              </w:rPr>
            </w:pPr>
          </w:p>
          <w:p w:rsidR="001821F9" w:rsidRDefault="001821F9" w:rsidP="0072340B">
            <w:pPr>
              <w:rPr>
                <w:rFonts w:eastAsia="Times New Roman" w:cs="Times New Roman"/>
                <w:sz w:val="22"/>
              </w:rPr>
            </w:pPr>
          </w:p>
          <w:p w:rsidR="001821F9" w:rsidRDefault="001821F9" w:rsidP="0072340B">
            <w:pPr>
              <w:rPr>
                <w:rFonts w:eastAsia="Times New Roman" w:cs="Times New Roman"/>
                <w:sz w:val="22"/>
              </w:rPr>
            </w:pPr>
          </w:p>
          <w:p w:rsidR="001821F9" w:rsidRDefault="001821F9" w:rsidP="0072340B">
            <w:pPr>
              <w:rPr>
                <w:rFonts w:eastAsia="Times New Roman" w:cs="Times New Roman"/>
                <w:sz w:val="22"/>
              </w:rPr>
            </w:pPr>
          </w:p>
          <w:p w:rsidR="001821F9" w:rsidRPr="0072340B" w:rsidRDefault="001821F9" w:rsidP="0072340B">
            <w:pPr>
              <w:rPr>
                <w:rFonts w:eastAsia="Times New Roman" w:cs="Times New Roman"/>
                <w:sz w:val="22"/>
              </w:rPr>
            </w:pPr>
          </w:p>
          <w:p w:rsidR="001E4B11" w:rsidRDefault="001E4B11" w:rsidP="0072340B">
            <w:pPr>
              <w:rPr>
                <w:rFonts w:eastAsia="Times New Roman" w:cs="Times New Roman"/>
                <w:sz w:val="22"/>
              </w:rPr>
            </w:pPr>
          </w:p>
          <w:p w:rsidR="0072340B" w:rsidRPr="0067018D" w:rsidRDefault="0072340B" w:rsidP="00804114">
            <w:pPr>
              <w:rPr>
                <w:rFonts w:eastAsia="Times New Roman" w:cs="Times New Roman"/>
              </w:rPr>
            </w:pPr>
            <w:r w:rsidRPr="0072340B">
              <w:rPr>
                <w:rFonts w:eastAsia="Times New Roman" w:cs="Times New Roman"/>
              </w:rPr>
              <w:t>- Biết gắn số đồ vật có trong thẻ bài tương ứng với số lượng có sẵn</w:t>
            </w:r>
          </w:p>
        </w:tc>
        <w:tc>
          <w:tcPr>
            <w:tcW w:w="2694" w:type="dxa"/>
          </w:tcPr>
          <w:p w:rsidR="0072340B" w:rsidRPr="0072340B" w:rsidRDefault="0072340B" w:rsidP="0072340B">
            <w:pPr>
              <w:rPr>
                <w:rFonts w:eastAsia="Times New Roman" w:cs="Times New Roman"/>
                <w:szCs w:val="28"/>
              </w:rPr>
            </w:pPr>
          </w:p>
          <w:p w:rsidR="0072340B" w:rsidRPr="0072340B" w:rsidRDefault="0072340B" w:rsidP="0072340B">
            <w:pPr>
              <w:rPr>
                <w:rFonts w:eastAsia="Times New Roman" w:cs="Times New Roman"/>
                <w:szCs w:val="28"/>
              </w:rPr>
            </w:pPr>
          </w:p>
          <w:p w:rsidR="0072340B" w:rsidRDefault="0072340B" w:rsidP="0072340B">
            <w:pPr>
              <w:rPr>
                <w:rFonts w:eastAsia="Times New Roman" w:cs="Times New Roman"/>
                <w:szCs w:val="28"/>
              </w:rPr>
            </w:pPr>
          </w:p>
          <w:p w:rsidR="0072340B" w:rsidRDefault="0072340B" w:rsidP="0072340B">
            <w:pPr>
              <w:rPr>
                <w:rFonts w:eastAsia="Times New Roman" w:cs="Times New Roman"/>
                <w:szCs w:val="28"/>
              </w:rPr>
            </w:pPr>
          </w:p>
          <w:p w:rsidR="0072340B" w:rsidRDefault="0072340B" w:rsidP="0072340B">
            <w:pPr>
              <w:rPr>
                <w:rFonts w:eastAsia="Times New Roman" w:cs="Times New Roman"/>
                <w:szCs w:val="28"/>
              </w:rPr>
            </w:pPr>
          </w:p>
          <w:p w:rsidR="0072340B" w:rsidRDefault="0072340B" w:rsidP="0072340B">
            <w:pPr>
              <w:rPr>
                <w:rFonts w:eastAsia="Times New Roman" w:cs="Times New Roman"/>
                <w:szCs w:val="28"/>
              </w:rPr>
            </w:pPr>
          </w:p>
          <w:p w:rsidR="0072340B" w:rsidRDefault="0072340B" w:rsidP="0072340B">
            <w:pPr>
              <w:rPr>
                <w:rFonts w:eastAsia="Times New Roman" w:cs="Times New Roman"/>
                <w:szCs w:val="28"/>
              </w:rPr>
            </w:pPr>
          </w:p>
          <w:p w:rsidR="0072340B" w:rsidRDefault="0072340B" w:rsidP="0072340B">
            <w:pPr>
              <w:rPr>
                <w:rFonts w:eastAsia="Times New Roman" w:cs="Times New Roman"/>
                <w:szCs w:val="28"/>
              </w:rPr>
            </w:pPr>
          </w:p>
          <w:p w:rsidR="0072340B" w:rsidRDefault="0072340B" w:rsidP="0072340B">
            <w:pPr>
              <w:rPr>
                <w:rFonts w:eastAsia="Times New Roman" w:cs="Times New Roman"/>
                <w:szCs w:val="28"/>
              </w:rPr>
            </w:pPr>
          </w:p>
          <w:p w:rsidR="0072340B" w:rsidRDefault="0072340B" w:rsidP="0072340B">
            <w:pPr>
              <w:rPr>
                <w:rFonts w:eastAsia="Times New Roman" w:cs="Times New Roman"/>
                <w:szCs w:val="28"/>
              </w:rPr>
            </w:pPr>
          </w:p>
          <w:p w:rsidR="0072340B" w:rsidRDefault="0072340B" w:rsidP="0072340B">
            <w:pPr>
              <w:rPr>
                <w:rFonts w:eastAsia="Times New Roman" w:cs="Times New Roman"/>
                <w:szCs w:val="28"/>
              </w:rPr>
            </w:pPr>
          </w:p>
          <w:p w:rsidR="0072340B" w:rsidRDefault="0072340B" w:rsidP="0072340B">
            <w:pPr>
              <w:rPr>
                <w:rFonts w:eastAsia="Times New Roman" w:cs="Times New Roman"/>
                <w:szCs w:val="28"/>
              </w:rPr>
            </w:pPr>
          </w:p>
          <w:p w:rsidR="0072340B" w:rsidRDefault="0072340B" w:rsidP="0072340B">
            <w:pPr>
              <w:rPr>
                <w:rFonts w:eastAsia="Times New Roman" w:cs="Times New Roman"/>
                <w:szCs w:val="28"/>
              </w:rPr>
            </w:pPr>
          </w:p>
          <w:p w:rsidR="0072340B" w:rsidRDefault="0072340B" w:rsidP="0072340B">
            <w:pPr>
              <w:rPr>
                <w:rFonts w:eastAsia="Times New Roman" w:cs="Times New Roman"/>
                <w:szCs w:val="28"/>
              </w:rPr>
            </w:pPr>
          </w:p>
          <w:p w:rsidR="001E4B11" w:rsidRDefault="001E4B11" w:rsidP="0072340B">
            <w:pPr>
              <w:rPr>
                <w:rFonts w:eastAsia="Times New Roman" w:cs="Times New Roman"/>
                <w:szCs w:val="28"/>
              </w:rPr>
            </w:pPr>
          </w:p>
          <w:p w:rsidR="001E4B11" w:rsidRDefault="001E4B11" w:rsidP="0072340B">
            <w:pPr>
              <w:rPr>
                <w:rFonts w:eastAsia="Times New Roman" w:cs="Times New Roman"/>
                <w:szCs w:val="28"/>
              </w:rPr>
            </w:pPr>
            <w:r>
              <w:rPr>
                <w:rFonts w:eastAsia="Times New Roman" w:cs="Times New Roman"/>
                <w:szCs w:val="28"/>
              </w:rPr>
              <w:t>- Thẻ chữ số</w:t>
            </w:r>
          </w:p>
          <w:p w:rsidR="0072340B" w:rsidRDefault="001E4B11" w:rsidP="0067018D">
            <w:r>
              <w:rPr>
                <w:rFonts w:eastAsia="Times New Roman" w:cs="Times New Roman"/>
                <w:szCs w:val="28"/>
              </w:rPr>
              <w:t>- T</w:t>
            </w:r>
            <w:r w:rsidR="0072340B" w:rsidRPr="0072340B">
              <w:rPr>
                <w:rFonts w:eastAsia="Times New Roman" w:cs="Times New Roman"/>
                <w:szCs w:val="28"/>
              </w:rPr>
              <w:t>hẻ hình</w:t>
            </w:r>
          </w:p>
        </w:tc>
        <w:tc>
          <w:tcPr>
            <w:tcW w:w="4428" w:type="dxa"/>
          </w:tcPr>
          <w:p w:rsidR="0072340B" w:rsidRPr="0072340B" w:rsidRDefault="0072340B" w:rsidP="0072340B">
            <w:pPr>
              <w:rPr>
                <w:rFonts w:eastAsia="Times New Roman" w:cs="Times New Roman"/>
                <w:szCs w:val="28"/>
              </w:rPr>
            </w:pPr>
            <w:r w:rsidRPr="0072340B">
              <w:rPr>
                <w:rFonts w:eastAsia="Times New Roman" w:cs="Times New Roman"/>
                <w:sz w:val="26"/>
                <w:szCs w:val="28"/>
              </w:rPr>
              <w:t xml:space="preserve">- </w:t>
            </w:r>
            <w:r w:rsidRPr="0072340B">
              <w:rPr>
                <w:rFonts w:eastAsia="Times New Roman" w:cs="Times New Roman"/>
                <w:szCs w:val="28"/>
              </w:rPr>
              <w:t xml:space="preserve"> Cô giới thiệu tên trò ch</w:t>
            </w:r>
            <w:r w:rsidRPr="0072340B">
              <w:rPr>
                <w:rFonts w:eastAsia="Times New Roman" w:cs="Times New Roman"/>
                <w:szCs w:val="28"/>
                <w:lang w:val="vi-VN"/>
              </w:rPr>
              <w:t>ơi, hướng dẫn cách chơi, luật chơi cho trẻ.</w:t>
            </w:r>
          </w:p>
          <w:p w:rsidR="0072340B" w:rsidRPr="0072340B" w:rsidRDefault="0072340B" w:rsidP="0072340B">
            <w:pPr>
              <w:rPr>
                <w:rFonts w:eastAsia="Times New Roman" w:cs="Times New Roman"/>
              </w:rPr>
            </w:pPr>
            <w:r w:rsidRPr="0072340B">
              <w:rPr>
                <w:rFonts w:eastAsia="Times New Roman" w:cs="Times New Roman"/>
              </w:rPr>
              <w:t>- Khuyến khích trẻ rủ bạn cùng ch</w:t>
            </w:r>
            <w:r w:rsidRPr="0072340B">
              <w:rPr>
                <w:rFonts w:eastAsia="Times New Roman" w:cs="Times New Roman"/>
                <w:lang w:val="vi-VN"/>
              </w:rPr>
              <w:t>ơi. Giao tiếp trong khi chơi.</w:t>
            </w:r>
          </w:p>
          <w:p w:rsidR="0072340B" w:rsidRPr="0072340B" w:rsidRDefault="0072340B" w:rsidP="0072340B">
            <w:pPr>
              <w:rPr>
                <w:rFonts w:eastAsia="Times New Roman" w:cs="Times New Roman"/>
                <w:szCs w:val="28"/>
              </w:rPr>
            </w:pPr>
            <w:r w:rsidRPr="0072340B">
              <w:rPr>
                <w:rFonts w:eastAsia="Times New Roman" w:cs="Times New Roman"/>
                <w:szCs w:val="28"/>
              </w:rPr>
              <w:t>- Cô tham gia ch</w:t>
            </w:r>
            <w:r w:rsidRPr="0072340B">
              <w:rPr>
                <w:rFonts w:eastAsia="Times New Roman" w:cs="Times New Roman"/>
                <w:szCs w:val="28"/>
                <w:lang w:val="vi-VN"/>
              </w:rPr>
              <w:t>ơi cùng trẻ, kịp thời giúp đỡ khi trẻ gặp khó khăn, tạo t</w:t>
            </w:r>
            <w:r w:rsidRPr="0072340B">
              <w:rPr>
                <w:rFonts w:eastAsia="Times New Roman" w:cs="Times New Roman"/>
                <w:szCs w:val="28"/>
              </w:rPr>
              <w:t>ình huống cho trẻ giải quyết.</w:t>
            </w:r>
          </w:p>
          <w:p w:rsidR="0072340B" w:rsidRPr="0072340B" w:rsidRDefault="0072340B" w:rsidP="0072340B">
            <w:pPr>
              <w:rPr>
                <w:rFonts w:eastAsia="Times New Roman" w:cs="Times New Roman"/>
                <w:szCs w:val="28"/>
              </w:rPr>
            </w:pPr>
            <w:r w:rsidRPr="0072340B">
              <w:rPr>
                <w:rFonts w:eastAsia="Times New Roman" w:cs="Times New Roman"/>
                <w:szCs w:val="28"/>
              </w:rPr>
              <w:t>- Q</w:t>
            </w:r>
            <w:r w:rsidRPr="0072340B">
              <w:rPr>
                <w:rFonts w:eastAsia="Times New Roman" w:cs="Times New Roman"/>
                <w:szCs w:val="28"/>
                <w:lang w:val="vi-VN"/>
              </w:rPr>
              <w:t>uan sát, khuyến khích động viên trẻ chơi.</w:t>
            </w:r>
          </w:p>
          <w:p w:rsidR="0072340B" w:rsidRPr="0072340B" w:rsidRDefault="0072340B" w:rsidP="0072340B">
            <w:pPr>
              <w:rPr>
                <w:rFonts w:eastAsia="Times New Roman" w:cs="Times New Roman"/>
              </w:rPr>
            </w:pPr>
            <w:r w:rsidRPr="0072340B">
              <w:rPr>
                <w:rFonts w:eastAsia="Times New Roman" w:cs="Times New Roman"/>
                <w:szCs w:val="28"/>
              </w:rPr>
              <w:t>- t</w:t>
            </w:r>
            <w:r w:rsidRPr="0072340B">
              <w:rPr>
                <w:rFonts w:eastAsia="Times New Roman" w:cs="Times New Roman"/>
                <w:lang w:val="vi-VN"/>
              </w:rPr>
              <w:t>ạo t</w:t>
            </w:r>
            <w:r w:rsidRPr="0072340B">
              <w:rPr>
                <w:rFonts w:eastAsia="Times New Roman" w:cs="Times New Roman"/>
              </w:rPr>
              <w:t>ình huống cho trẻ giải quyết.</w:t>
            </w:r>
          </w:p>
          <w:p w:rsidR="0072340B" w:rsidRPr="0072340B" w:rsidRDefault="0072340B" w:rsidP="0072340B">
            <w:pPr>
              <w:rPr>
                <w:rFonts w:eastAsia="Times New Roman" w:cs="Times New Roman"/>
                <w:lang w:val="vi-VN"/>
              </w:rPr>
            </w:pPr>
            <w:r w:rsidRPr="0072340B">
              <w:rPr>
                <w:rFonts w:eastAsia="Times New Roman" w:cs="Times New Roman"/>
              </w:rPr>
              <w:t>- Nhắc nhở trẻ cất dọn đồ chơi gọn gàng sau khi ch</w:t>
            </w:r>
            <w:r w:rsidRPr="0072340B">
              <w:rPr>
                <w:rFonts w:eastAsia="Times New Roman" w:cs="Times New Roman"/>
                <w:lang w:val="vi-VN"/>
              </w:rPr>
              <w:t>ơi xong.</w:t>
            </w:r>
          </w:p>
          <w:p w:rsidR="0072340B" w:rsidRDefault="0072340B" w:rsidP="0072340B">
            <w:pPr>
              <w:rPr>
                <w:rFonts w:eastAsia="Times New Roman" w:cs="Times New Roman"/>
                <w:sz w:val="22"/>
              </w:rPr>
            </w:pPr>
          </w:p>
          <w:p w:rsidR="001E4B11" w:rsidRPr="001E4B11" w:rsidRDefault="001E4B11" w:rsidP="001E4B11">
            <w:pPr>
              <w:tabs>
                <w:tab w:val="decimal" w:pos="180"/>
              </w:tabs>
              <w:autoSpaceDE w:val="0"/>
              <w:autoSpaceDN w:val="0"/>
              <w:adjustRightInd w:val="0"/>
              <w:rPr>
                <w:rFonts w:eastAsia="Times New Roman" w:cs="Times New Roman"/>
                <w:szCs w:val="28"/>
              </w:rPr>
            </w:pPr>
            <w:r w:rsidRPr="001E4B11">
              <w:rPr>
                <w:rFonts w:eastAsia="Times New Roman" w:cs="Times New Roman"/>
                <w:szCs w:val="28"/>
              </w:rPr>
              <w:t>- Khuyến khích trẻ tham gia tích cực, động viên bé còn nhút nhát và khen gợi kịp thời khi trẻ có tiến bộ.</w:t>
            </w:r>
          </w:p>
          <w:p w:rsidR="0072340B" w:rsidRPr="001E4B11" w:rsidRDefault="001E4B11" w:rsidP="001E4B11">
            <w:pPr>
              <w:tabs>
                <w:tab w:val="left" w:pos="0"/>
                <w:tab w:val="decimal" w:pos="180"/>
              </w:tabs>
              <w:autoSpaceDE w:val="0"/>
              <w:autoSpaceDN w:val="0"/>
              <w:adjustRightInd w:val="0"/>
              <w:rPr>
                <w:rFonts w:eastAsia="Times New Roman" w:cs="Times New Roman"/>
                <w:szCs w:val="28"/>
              </w:rPr>
            </w:pPr>
            <w:r>
              <w:rPr>
                <w:rFonts w:eastAsia="Times New Roman" w:cs="Times New Roman"/>
                <w:szCs w:val="28"/>
              </w:rPr>
              <w:t>- Quan sát, khuyến khích đ</w:t>
            </w:r>
            <w:r w:rsidRPr="001E4B11">
              <w:rPr>
                <w:rFonts w:eastAsia="Times New Roman" w:cs="Times New Roman"/>
                <w:szCs w:val="28"/>
              </w:rPr>
              <w:t>ộng viên trẻ ch</w:t>
            </w:r>
            <w:r w:rsidRPr="001E4B11">
              <w:rPr>
                <w:rFonts w:eastAsia="Times New Roman" w:cs="Times New Roman"/>
                <w:szCs w:val="28"/>
                <w:lang w:val="vi-VN"/>
              </w:rPr>
              <w:t>ơi.</w:t>
            </w:r>
          </w:p>
        </w:tc>
      </w:tr>
      <w:tr w:rsidR="0072340B" w:rsidTr="00804114">
        <w:tc>
          <w:tcPr>
            <w:tcW w:w="2376" w:type="dxa"/>
          </w:tcPr>
          <w:p w:rsidR="0072340B" w:rsidRPr="0072340B" w:rsidRDefault="0072340B" w:rsidP="0072340B">
            <w:pPr>
              <w:jc w:val="center"/>
              <w:rPr>
                <w:rFonts w:eastAsia="Times New Roman" w:cs="Times New Roman"/>
                <w:b/>
                <w:szCs w:val="28"/>
              </w:rPr>
            </w:pPr>
            <w:r w:rsidRPr="0072340B">
              <w:rPr>
                <w:rFonts w:eastAsia="Times New Roman" w:cs="Times New Roman"/>
                <w:b/>
                <w:szCs w:val="28"/>
              </w:rPr>
              <w:t>- Tìm điểm khác nhau</w:t>
            </w:r>
          </w:p>
          <w:p w:rsidR="0072340B" w:rsidRPr="0072340B" w:rsidRDefault="0072340B" w:rsidP="0072340B">
            <w:pPr>
              <w:jc w:val="center"/>
              <w:rPr>
                <w:rFonts w:eastAsia="Times New Roman" w:cs="Times New Roman"/>
                <w:b/>
                <w:szCs w:val="28"/>
              </w:rPr>
            </w:pPr>
          </w:p>
          <w:p w:rsidR="0072340B" w:rsidRDefault="0072340B" w:rsidP="00804114"/>
          <w:p w:rsidR="001E4B11" w:rsidRDefault="001E4B11" w:rsidP="00804114"/>
          <w:p w:rsidR="001E4B11" w:rsidRDefault="001E4B11" w:rsidP="00804114">
            <w:pPr>
              <w:rPr>
                <w:b/>
              </w:rPr>
            </w:pPr>
          </w:p>
          <w:p w:rsidR="008021C8" w:rsidRDefault="008021C8" w:rsidP="00804114">
            <w:pPr>
              <w:rPr>
                <w:b/>
              </w:rPr>
            </w:pPr>
          </w:p>
          <w:p w:rsidR="008021C8" w:rsidRPr="001E4B11" w:rsidRDefault="008021C8" w:rsidP="00804114">
            <w:pPr>
              <w:rPr>
                <w:b/>
              </w:rPr>
            </w:pPr>
          </w:p>
          <w:p w:rsidR="001E4B11" w:rsidRDefault="001E4B11" w:rsidP="008021C8">
            <w:r w:rsidRPr="001E4B11">
              <w:rPr>
                <w:b/>
              </w:rPr>
              <w:t xml:space="preserve">- </w:t>
            </w:r>
            <w:r w:rsidR="008021C8">
              <w:rPr>
                <w:b/>
              </w:rPr>
              <w:t>Tìm cặp hình giống nhau</w:t>
            </w:r>
          </w:p>
        </w:tc>
        <w:tc>
          <w:tcPr>
            <w:tcW w:w="4536" w:type="dxa"/>
          </w:tcPr>
          <w:p w:rsidR="0072340B" w:rsidRPr="0072340B" w:rsidRDefault="0072340B" w:rsidP="0072340B">
            <w:pPr>
              <w:rPr>
                <w:rFonts w:eastAsia="Times New Roman" w:cs="Times New Roman"/>
                <w:szCs w:val="28"/>
              </w:rPr>
            </w:pPr>
            <w:r w:rsidRPr="0072340B">
              <w:rPr>
                <w:rFonts w:eastAsia="Times New Roman" w:cs="Times New Roman"/>
                <w:szCs w:val="28"/>
              </w:rPr>
              <w:lastRenderedPageBreak/>
              <w:t>- Biết thảo luận cùng bạn và tìm ra những điểm khác nhau của 2 bức tranh</w:t>
            </w:r>
          </w:p>
          <w:p w:rsidR="0072340B" w:rsidRDefault="0072340B" w:rsidP="00804114"/>
          <w:p w:rsidR="001E4B11" w:rsidRDefault="001E4B11" w:rsidP="00804114"/>
          <w:p w:rsidR="001E4B11" w:rsidRDefault="001E4B11" w:rsidP="00804114"/>
          <w:p w:rsidR="008021C8" w:rsidRDefault="008021C8" w:rsidP="00804114"/>
          <w:p w:rsidR="008021C8" w:rsidRDefault="008021C8" w:rsidP="00804114"/>
          <w:p w:rsidR="001E4B11" w:rsidRPr="001E4B11" w:rsidRDefault="008021C8" w:rsidP="001E4B11">
            <w:pPr>
              <w:tabs>
                <w:tab w:val="decimal" w:pos="180"/>
              </w:tabs>
              <w:autoSpaceDE w:val="0"/>
              <w:autoSpaceDN w:val="0"/>
              <w:adjustRightInd w:val="0"/>
              <w:rPr>
                <w:rFonts w:eastAsia="Times New Roman" w:cs="Times New Roman"/>
                <w:szCs w:val="28"/>
              </w:rPr>
            </w:pPr>
            <w:r>
              <w:rPr>
                <w:rFonts w:eastAsia="Times New Roman" w:cs="Times New Roman"/>
                <w:szCs w:val="28"/>
              </w:rPr>
              <w:t>- Trẻ biết đọc số và tìm các cặp hình giống  nhau</w:t>
            </w:r>
          </w:p>
          <w:p w:rsidR="001E4B11" w:rsidRDefault="001E4B11" w:rsidP="00804114"/>
        </w:tc>
        <w:tc>
          <w:tcPr>
            <w:tcW w:w="2694" w:type="dxa"/>
          </w:tcPr>
          <w:p w:rsidR="0072340B" w:rsidRPr="0072340B" w:rsidRDefault="0072340B" w:rsidP="0072340B">
            <w:pPr>
              <w:rPr>
                <w:rFonts w:eastAsia="Times New Roman" w:cs="Times New Roman"/>
                <w:szCs w:val="28"/>
              </w:rPr>
            </w:pPr>
            <w:r w:rsidRPr="0072340B">
              <w:rPr>
                <w:rFonts w:eastAsia="Times New Roman" w:cs="Times New Roman"/>
                <w:szCs w:val="28"/>
              </w:rPr>
              <w:lastRenderedPageBreak/>
              <w:t>- Các cặp tranh có những điểm khác nhau</w:t>
            </w:r>
          </w:p>
          <w:p w:rsidR="0072340B" w:rsidRPr="0072340B" w:rsidRDefault="0072340B" w:rsidP="0072340B">
            <w:pPr>
              <w:rPr>
                <w:rFonts w:eastAsia="Times New Roman" w:cs="Times New Roman"/>
                <w:szCs w:val="28"/>
              </w:rPr>
            </w:pPr>
          </w:p>
          <w:p w:rsidR="0072340B" w:rsidRDefault="0072340B" w:rsidP="0072340B">
            <w:pPr>
              <w:rPr>
                <w:rFonts w:eastAsia="Times New Roman" w:cs="Times New Roman"/>
                <w:szCs w:val="28"/>
              </w:rPr>
            </w:pPr>
          </w:p>
          <w:p w:rsidR="001E4B11" w:rsidRDefault="001E4B11" w:rsidP="0072340B">
            <w:pPr>
              <w:rPr>
                <w:rFonts w:eastAsia="Times New Roman" w:cs="Times New Roman"/>
                <w:szCs w:val="28"/>
              </w:rPr>
            </w:pPr>
          </w:p>
          <w:p w:rsidR="008021C8" w:rsidRDefault="008021C8" w:rsidP="0072340B">
            <w:pPr>
              <w:rPr>
                <w:rFonts w:eastAsia="Times New Roman" w:cs="Times New Roman"/>
                <w:szCs w:val="28"/>
              </w:rPr>
            </w:pPr>
          </w:p>
          <w:p w:rsidR="008021C8" w:rsidRPr="0072340B" w:rsidRDefault="008021C8" w:rsidP="0072340B">
            <w:pPr>
              <w:rPr>
                <w:rFonts w:eastAsia="Times New Roman" w:cs="Times New Roman"/>
                <w:szCs w:val="28"/>
              </w:rPr>
            </w:pPr>
          </w:p>
          <w:p w:rsidR="0072340B" w:rsidRDefault="001E4B11" w:rsidP="00804114">
            <w:r>
              <w:t xml:space="preserve">- Một số tranh </w:t>
            </w:r>
            <w:r w:rsidR="008021C8">
              <w:t>trẻ vẽ (có các cặp tranh giống nhau)</w:t>
            </w:r>
          </w:p>
          <w:p w:rsidR="001E4B11" w:rsidRDefault="001E4B11" w:rsidP="00804114">
            <w:r>
              <w:t>- Thẻ số</w:t>
            </w:r>
          </w:p>
          <w:p w:rsidR="008021C8" w:rsidRDefault="008021C8" w:rsidP="00804114">
            <w:r>
              <w:t>- Kẹp gỗ</w:t>
            </w:r>
          </w:p>
        </w:tc>
        <w:tc>
          <w:tcPr>
            <w:tcW w:w="4428" w:type="dxa"/>
          </w:tcPr>
          <w:p w:rsidR="008021C8" w:rsidRDefault="001E4B11" w:rsidP="001E4B11">
            <w:pPr>
              <w:tabs>
                <w:tab w:val="left" w:pos="0"/>
                <w:tab w:val="decimal" w:pos="180"/>
              </w:tabs>
              <w:autoSpaceDE w:val="0"/>
              <w:autoSpaceDN w:val="0"/>
              <w:adjustRightInd w:val="0"/>
              <w:rPr>
                <w:rFonts w:eastAsia="Times New Roman" w:cs="Times New Roman"/>
                <w:szCs w:val="28"/>
              </w:rPr>
            </w:pPr>
            <w:r w:rsidRPr="001E4B11">
              <w:rPr>
                <w:rFonts w:eastAsia="Times New Roman" w:cs="Times New Roman"/>
                <w:szCs w:val="28"/>
              </w:rPr>
              <w:lastRenderedPageBreak/>
              <w:t>- Cô tham gia ch</w:t>
            </w:r>
            <w:r w:rsidRPr="001E4B11">
              <w:rPr>
                <w:rFonts w:eastAsia="Times New Roman" w:cs="Times New Roman"/>
                <w:szCs w:val="28"/>
                <w:lang w:val="vi-VN"/>
              </w:rPr>
              <w:t>ơi cùng trẻ, kịp thời giú</w:t>
            </w:r>
            <w:r w:rsidR="008021C8">
              <w:rPr>
                <w:rFonts w:eastAsia="Times New Roman" w:cs="Times New Roman"/>
                <w:szCs w:val="28"/>
                <w:lang w:val="vi-VN"/>
              </w:rPr>
              <w:t>p đỡ khi trẻ gặp khó khăn</w:t>
            </w:r>
          </w:p>
          <w:p w:rsidR="001E4B11" w:rsidRPr="001E4B11" w:rsidRDefault="008021C8" w:rsidP="001E4B11">
            <w:pPr>
              <w:tabs>
                <w:tab w:val="left" w:pos="0"/>
                <w:tab w:val="decimal" w:pos="180"/>
              </w:tabs>
              <w:autoSpaceDE w:val="0"/>
              <w:autoSpaceDN w:val="0"/>
              <w:adjustRightInd w:val="0"/>
              <w:rPr>
                <w:rFonts w:eastAsia="Times New Roman" w:cs="Times New Roman"/>
                <w:szCs w:val="28"/>
              </w:rPr>
            </w:pPr>
            <w:r>
              <w:rPr>
                <w:rFonts w:eastAsia="Times New Roman" w:cs="Times New Roman"/>
                <w:szCs w:val="28"/>
              </w:rPr>
              <w:t>- T</w:t>
            </w:r>
            <w:r w:rsidR="001E4B11" w:rsidRPr="001E4B11">
              <w:rPr>
                <w:rFonts w:eastAsia="Times New Roman" w:cs="Times New Roman"/>
                <w:szCs w:val="28"/>
                <w:lang w:val="vi-VN"/>
              </w:rPr>
              <w:t>ạo t</w:t>
            </w:r>
            <w:r w:rsidR="001E4B11" w:rsidRPr="001E4B11">
              <w:rPr>
                <w:rFonts w:eastAsia="Times New Roman" w:cs="Times New Roman"/>
                <w:szCs w:val="28"/>
              </w:rPr>
              <w:t>ình huống cho trẻ giải quyết.</w:t>
            </w:r>
          </w:p>
          <w:p w:rsidR="001E4B11" w:rsidRDefault="001E4B11" w:rsidP="001E4B11">
            <w:pPr>
              <w:tabs>
                <w:tab w:val="decimal" w:pos="180"/>
              </w:tabs>
              <w:autoSpaceDE w:val="0"/>
              <w:autoSpaceDN w:val="0"/>
              <w:adjustRightInd w:val="0"/>
              <w:rPr>
                <w:rFonts w:eastAsia="Times New Roman" w:cs="Times New Roman"/>
                <w:szCs w:val="28"/>
              </w:rPr>
            </w:pPr>
            <w:r w:rsidRPr="001E4B11">
              <w:rPr>
                <w:rFonts w:eastAsia="Times New Roman" w:cs="Times New Roman"/>
                <w:szCs w:val="28"/>
              </w:rPr>
              <w:t xml:space="preserve">- Nhắc nhở trẻ cất dọn đồ chơi gọn </w:t>
            </w:r>
            <w:r w:rsidRPr="001E4B11">
              <w:rPr>
                <w:rFonts w:eastAsia="Times New Roman" w:cs="Times New Roman"/>
                <w:szCs w:val="28"/>
              </w:rPr>
              <w:lastRenderedPageBreak/>
              <w:t>gàng sau khi ch</w:t>
            </w:r>
            <w:r w:rsidRPr="001E4B11">
              <w:rPr>
                <w:rFonts w:eastAsia="Times New Roman" w:cs="Times New Roman"/>
                <w:szCs w:val="28"/>
                <w:lang w:val="vi-VN"/>
              </w:rPr>
              <w:t>ơi xong.</w:t>
            </w:r>
          </w:p>
          <w:p w:rsidR="008021C8" w:rsidRDefault="008021C8" w:rsidP="001E4B11">
            <w:pPr>
              <w:tabs>
                <w:tab w:val="decimal" w:pos="180"/>
              </w:tabs>
              <w:autoSpaceDE w:val="0"/>
              <w:autoSpaceDN w:val="0"/>
              <w:adjustRightInd w:val="0"/>
              <w:rPr>
                <w:rFonts w:eastAsia="Times New Roman" w:cs="Times New Roman"/>
                <w:szCs w:val="28"/>
              </w:rPr>
            </w:pPr>
          </w:p>
          <w:p w:rsidR="008021C8" w:rsidRDefault="008021C8" w:rsidP="001E4B11">
            <w:pPr>
              <w:tabs>
                <w:tab w:val="decimal" w:pos="180"/>
              </w:tabs>
              <w:autoSpaceDE w:val="0"/>
              <w:autoSpaceDN w:val="0"/>
              <w:adjustRightInd w:val="0"/>
              <w:rPr>
                <w:rFonts w:eastAsia="Times New Roman" w:cs="Times New Roman"/>
                <w:szCs w:val="28"/>
              </w:rPr>
            </w:pPr>
          </w:p>
          <w:p w:rsidR="008021C8" w:rsidRPr="008021C8" w:rsidRDefault="008021C8" w:rsidP="008021C8">
            <w:pPr>
              <w:tabs>
                <w:tab w:val="left" w:pos="0"/>
                <w:tab w:val="decimal" w:pos="180"/>
              </w:tabs>
              <w:autoSpaceDE w:val="0"/>
              <w:autoSpaceDN w:val="0"/>
              <w:adjustRightInd w:val="0"/>
              <w:rPr>
                <w:rFonts w:eastAsia="Times New Roman" w:cs="Times New Roman"/>
                <w:szCs w:val="28"/>
              </w:rPr>
            </w:pPr>
            <w:r>
              <w:rPr>
                <w:rFonts w:eastAsia="Times New Roman" w:cs="Times New Roman"/>
                <w:szCs w:val="28"/>
              </w:rPr>
              <w:t>- Hướng dẫn cách chơi và luật chơi cho trẻ</w:t>
            </w:r>
          </w:p>
          <w:p w:rsidR="001E4B11" w:rsidRPr="001E4B11" w:rsidRDefault="001E4B11" w:rsidP="001E4B11">
            <w:pPr>
              <w:tabs>
                <w:tab w:val="decimal" w:pos="180"/>
              </w:tabs>
              <w:autoSpaceDE w:val="0"/>
              <w:autoSpaceDN w:val="0"/>
              <w:adjustRightInd w:val="0"/>
              <w:rPr>
                <w:rFonts w:eastAsia="Times New Roman" w:cs="Times New Roman"/>
                <w:szCs w:val="28"/>
                <w:lang w:val="vi-VN"/>
              </w:rPr>
            </w:pPr>
            <w:r w:rsidRPr="001E4B11">
              <w:rPr>
                <w:rFonts w:eastAsia="Times New Roman" w:cs="Times New Roman"/>
                <w:szCs w:val="28"/>
              </w:rPr>
              <w:t>- Ch</w:t>
            </w:r>
            <w:r w:rsidRPr="001E4B11">
              <w:rPr>
                <w:rFonts w:eastAsia="Times New Roman" w:cs="Times New Roman"/>
                <w:szCs w:val="28"/>
                <w:lang w:val="vi-VN"/>
              </w:rPr>
              <w:t>ơi cùng trẻ, giúp trẻ có những sáng kiến mới lạ trong việc tổ chức tr</w:t>
            </w:r>
            <w:r w:rsidRPr="001E4B11">
              <w:rPr>
                <w:rFonts w:eastAsia="Times New Roman" w:cs="Times New Roman"/>
                <w:szCs w:val="28"/>
              </w:rPr>
              <w:t>ò ch</w:t>
            </w:r>
            <w:r w:rsidRPr="001E4B11">
              <w:rPr>
                <w:rFonts w:eastAsia="Times New Roman" w:cs="Times New Roman"/>
                <w:szCs w:val="28"/>
                <w:lang w:val="vi-VN"/>
              </w:rPr>
              <w:t>ơi.</w:t>
            </w:r>
          </w:p>
          <w:p w:rsidR="001E4B11" w:rsidRPr="001E4B11" w:rsidRDefault="001E4B11" w:rsidP="001E4B11">
            <w:pPr>
              <w:tabs>
                <w:tab w:val="decimal" w:pos="180"/>
              </w:tabs>
              <w:autoSpaceDE w:val="0"/>
              <w:autoSpaceDN w:val="0"/>
              <w:adjustRightInd w:val="0"/>
              <w:rPr>
                <w:rFonts w:eastAsia="Times New Roman" w:cs="Times New Roman"/>
                <w:szCs w:val="28"/>
              </w:rPr>
            </w:pPr>
            <w:r>
              <w:rPr>
                <w:rFonts w:eastAsia="Times New Roman" w:cs="Times New Roman"/>
                <w:szCs w:val="28"/>
              </w:rPr>
              <w:t>- Khuyến khích trẻ chuyển góc</w:t>
            </w:r>
            <w:r w:rsidRPr="001E4B11">
              <w:rPr>
                <w:rFonts w:eastAsia="Times New Roman" w:cs="Times New Roman"/>
                <w:szCs w:val="28"/>
              </w:rPr>
              <w:t xml:space="preserve"> cho nhau khi có nhu cầu.</w:t>
            </w:r>
            <w:bookmarkStart w:id="0" w:name="_GoBack"/>
            <w:bookmarkEnd w:id="0"/>
          </w:p>
          <w:p w:rsidR="0072340B" w:rsidRDefault="0072340B" w:rsidP="00804114"/>
        </w:tc>
      </w:tr>
      <w:tr w:rsidR="0072340B" w:rsidTr="00804114">
        <w:tc>
          <w:tcPr>
            <w:tcW w:w="2376" w:type="dxa"/>
          </w:tcPr>
          <w:p w:rsidR="0072340B" w:rsidRPr="0072340B" w:rsidRDefault="0072340B" w:rsidP="006928DE">
            <w:pPr>
              <w:jc w:val="center"/>
              <w:rPr>
                <w:rFonts w:eastAsia="Times New Roman" w:cs="Times New Roman"/>
                <w:b/>
                <w:sz w:val="26"/>
                <w:szCs w:val="28"/>
              </w:rPr>
            </w:pPr>
            <w:r w:rsidRPr="0072340B">
              <w:rPr>
                <w:rFonts w:eastAsia="Times New Roman" w:cs="Times New Roman"/>
                <w:b/>
                <w:szCs w:val="28"/>
              </w:rPr>
              <w:lastRenderedPageBreak/>
              <w:t xml:space="preserve">- </w:t>
            </w:r>
            <w:r w:rsidR="006928DE">
              <w:rPr>
                <w:rFonts w:eastAsia="Times New Roman" w:cs="Times New Roman"/>
                <w:b/>
                <w:szCs w:val="28"/>
              </w:rPr>
              <w:t>Ghép hình hình học</w:t>
            </w:r>
          </w:p>
          <w:p w:rsidR="0072340B" w:rsidRDefault="0072340B" w:rsidP="00804114"/>
        </w:tc>
        <w:tc>
          <w:tcPr>
            <w:tcW w:w="4536" w:type="dxa"/>
          </w:tcPr>
          <w:p w:rsidR="0072340B" w:rsidRPr="0072340B" w:rsidRDefault="0072340B" w:rsidP="006928DE">
            <w:pPr>
              <w:rPr>
                <w:rFonts w:ascii="Calibri" w:eastAsia="Times New Roman" w:hAnsi="Calibri" w:cs="Times New Roman"/>
                <w:szCs w:val="28"/>
              </w:rPr>
            </w:pPr>
            <w:r w:rsidRPr="0072340B">
              <w:rPr>
                <w:rFonts w:eastAsia="Times New Roman" w:cs="Times New Roman"/>
              </w:rPr>
              <w:t xml:space="preserve">- </w:t>
            </w:r>
            <w:r w:rsidR="006928DE">
              <w:rPr>
                <w:rFonts w:eastAsia="Times New Roman" w:cs="Times New Roman"/>
              </w:rPr>
              <w:t>Trẻ biết lắt ghép các hình hình học tạo thành các hình dạng theo ý thích của trẻ</w:t>
            </w:r>
          </w:p>
          <w:p w:rsidR="0072340B" w:rsidRPr="0072340B" w:rsidRDefault="0072340B" w:rsidP="0072340B">
            <w:pPr>
              <w:rPr>
                <w:rFonts w:eastAsia="Times New Roman" w:cs="Times New Roman"/>
                <w:szCs w:val="28"/>
              </w:rPr>
            </w:pPr>
          </w:p>
          <w:p w:rsidR="0072340B" w:rsidRDefault="0072340B" w:rsidP="00804114"/>
        </w:tc>
        <w:tc>
          <w:tcPr>
            <w:tcW w:w="2694" w:type="dxa"/>
          </w:tcPr>
          <w:p w:rsidR="0072340B" w:rsidRPr="0072340B" w:rsidRDefault="006928DE" w:rsidP="0072340B">
            <w:pPr>
              <w:rPr>
                <w:rFonts w:eastAsia="Times New Roman" w:cs="Times New Roman"/>
                <w:szCs w:val="28"/>
              </w:rPr>
            </w:pPr>
            <w:r>
              <w:rPr>
                <w:rFonts w:eastAsia="Times New Roman" w:cs="Times New Roman"/>
                <w:szCs w:val="28"/>
              </w:rPr>
              <w:t xml:space="preserve">- Một số </w:t>
            </w:r>
            <w:r w:rsidR="0072340B" w:rsidRPr="0072340B">
              <w:rPr>
                <w:rFonts w:eastAsia="Times New Roman" w:cs="Times New Roman"/>
                <w:szCs w:val="28"/>
              </w:rPr>
              <w:t>thẻ hình hình học</w:t>
            </w:r>
            <w:r>
              <w:rPr>
                <w:rFonts w:eastAsia="Times New Roman" w:cs="Times New Roman"/>
                <w:szCs w:val="28"/>
              </w:rPr>
              <w:t xml:space="preserve"> màu dạng và khích thước khác nhau.</w:t>
            </w:r>
          </w:p>
          <w:p w:rsidR="0072340B" w:rsidRPr="0072340B" w:rsidRDefault="0072340B" w:rsidP="0072340B">
            <w:pPr>
              <w:rPr>
                <w:rFonts w:eastAsia="Times New Roman" w:cs="Times New Roman"/>
                <w:szCs w:val="28"/>
              </w:rPr>
            </w:pPr>
          </w:p>
          <w:p w:rsidR="0072340B" w:rsidRPr="0072340B" w:rsidRDefault="0072340B" w:rsidP="0072340B">
            <w:pPr>
              <w:jc w:val="both"/>
              <w:rPr>
                <w:rFonts w:eastAsia="Times New Roman" w:cs="Times New Roman"/>
                <w:sz w:val="26"/>
                <w:szCs w:val="28"/>
              </w:rPr>
            </w:pPr>
          </w:p>
          <w:p w:rsidR="0072340B" w:rsidRDefault="0072340B" w:rsidP="00804114"/>
        </w:tc>
        <w:tc>
          <w:tcPr>
            <w:tcW w:w="4428" w:type="dxa"/>
          </w:tcPr>
          <w:p w:rsidR="0072340B" w:rsidRPr="0072340B" w:rsidRDefault="0072340B" w:rsidP="0072340B">
            <w:pPr>
              <w:rPr>
                <w:rFonts w:eastAsia="Times New Roman" w:cs="Times New Roman"/>
                <w:szCs w:val="28"/>
              </w:rPr>
            </w:pPr>
            <w:r w:rsidRPr="0072340B">
              <w:rPr>
                <w:rFonts w:eastAsia="Times New Roman" w:cs="Times New Roman"/>
                <w:szCs w:val="28"/>
              </w:rPr>
              <w:t>- Luật chơi: Trẻ ráp hình từ các hình hình học.</w:t>
            </w:r>
          </w:p>
          <w:p w:rsidR="0072340B" w:rsidRPr="0072340B" w:rsidRDefault="0072340B" w:rsidP="0072340B">
            <w:pPr>
              <w:rPr>
                <w:rFonts w:eastAsia="Times New Roman" w:cs="Times New Roman"/>
                <w:szCs w:val="28"/>
              </w:rPr>
            </w:pPr>
            <w:r w:rsidRPr="0072340B">
              <w:rPr>
                <w:rFonts w:eastAsia="Times New Roman" w:cs="Times New Roman"/>
                <w:szCs w:val="28"/>
              </w:rPr>
              <w:t>- Cách chơi: Cô đưa ra nhiều hình hình học, trẻ suy nghĩ và ráp thành nhiều hình khác nhau.</w:t>
            </w:r>
          </w:p>
          <w:p w:rsidR="00F70D69" w:rsidRPr="00F70D69" w:rsidRDefault="00F70D69" w:rsidP="00F70D69">
            <w:pPr>
              <w:tabs>
                <w:tab w:val="left" w:pos="0"/>
                <w:tab w:val="decimal" w:pos="180"/>
              </w:tabs>
              <w:autoSpaceDE w:val="0"/>
              <w:autoSpaceDN w:val="0"/>
              <w:adjustRightInd w:val="0"/>
              <w:rPr>
                <w:rFonts w:eastAsia="Times New Roman" w:cs="Times New Roman"/>
                <w:szCs w:val="28"/>
                <w:lang w:val="vi-VN"/>
              </w:rPr>
            </w:pPr>
            <w:r w:rsidRPr="00F70D69">
              <w:rPr>
                <w:rFonts w:eastAsia="Times New Roman" w:cs="Times New Roman"/>
                <w:szCs w:val="28"/>
              </w:rPr>
              <w:t>- Cô giới thiệu tên trò ch</w:t>
            </w:r>
            <w:r w:rsidRPr="00F70D69">
              <w:rPr>
                <w:rFonts w:eastAsia="Times New Roman" w:cs="Times New Roman"/>
                <w:szCs w:val="28"/>
                <w:lang w:val="vi-VN"/>
              </w:rPr>
              <w:t>ơi, hướng dẫn cách chơi, luật chơi cho trẻ.</w:t>
            </w:r>
          </w:p>
          <w:p w:rsidR="0072340B" w:rsidRPr="00F70D69" w:rsidRDefault="00F70D69" w:rsidP="00F70D69">
            <w:pPr>
              <w:tabs>
                <w:tab w:val="left" w:pos="0"/>
                <w:tab w:val="decimal" w:pos="180"/>
              </w:tabs>
              <w:autoSpaceDE w:val="0"/>
              <w:autoSpaceDN w:val="0"/>
              <w:adjustRightInd w:val="0"/>
              <w:rPr>
                <w:rFonts w:eastAsia="Times New Roman" w:cs="Times New Roman"/>
                <w:szCs w:val="28"/>
              </w:rPr>
            </w:pPr>
            <w:r w:rsidRPr="00F70D69">
              <w:rPr>
                <w:rFonts w:eastAsia="Times New Roman" w:cs="Times New Roman"/>
                <w:szCs w:val="28"/>
              </w:rPr>
              <w:t>- Cô tham gia ch</w:t>
            </w:r>
            <w:r w:rsidRPr="00F70D69">
              <w:rPr>
                <w:rFonts w:eastAsia="Times New Roman" w:cs="Times New Roman"/>
                <w:szCs w:val="28"/>
                <w:lang w:val="vi-VN"/>
              </w:rPr>
              <w:t>ơi cùng trẻ, kịp thời giúp đỡ khi trẻ gặp khó khăn, tạo t</w:t>
            </w:r>
            <w:r w:rsidRPr="00F70D69">
              <w:rPr>
                <w:rFonts w:eastAsia="Times New Roman" w:cs="Times New Roman"/>
                <w:szCs w:val="28"/>
              </w:rPr>
              <w:t>ình huống cho trẻ giải quyết.</w:t>
            </w:r>
          </w:p>
        </w:tc>
      </w:tr>
      <w:tr w:rsidR="0072340B" w:rsidTr="00804114">
        <w:tc>
          <w:tcPr>
            <w:tcW w:w="2376" w:type="dxa"/>
          </w:tcPr>
          <w:p w:rsidR="0072340B" w:rsidRPr="0072340B" w:rsidRDefault="0072340B" w:rsidP="0072340B">
            <w:pPr>
              <w:rPr>
                <w:rFonts w:eastAsia="Times New Roman" w:cs="Times New Roman"/>
                <w:b/>
                <w:i/>
                <w:sz w:val="26"/>
                <w:szCs w:val="28"/>
                <w:u w:val="single"/>
              </w:rPr>
            </w:pPr>
            <w:r w:rsidRPr="0072340B">
              <w:rPr>
                <w:rFonts w:eastAsia="Times New Roman" w:cs="Times New Roman"/>
                <w:b/>
                <w:i/>
                <w:sz w:val="26"/>
                <w:szCs w:val="28"/>
                <w:u w:val="single"/>
              </w:rPr>
              <w:t>*Trò chơi vận động</w:t>
            </w:r>
          </w:p>
          <w:p w:rsidR="0072340B" w:rsidRPr="0072340B" w:rsidRDefault="0072340B" w:rsidP="0072340B">
            <w:pPr>
              <w:jc w:val="center"/>
              <w:rPr>
                <w:rFonts w:eastAsia="Times New Roman" w:cs="Times New Roman"/>
                <w:b/>
                <w:szCs w:val="28"/>
              </w:rPr>
            </w:pPr>
            <w:r w:rsidRPr="0072340B">
              <w:rPr>
                <w:rFonts w:eastAsia="Times New Roman" w:cs="Times New Roman"/>
                <w:b/>
                <w:szCs w:val="28"/>
              </w:rPr>
              <w:t>- Đàn chuột con.</w:t>
            </w:r>
          </w:p>
          <w:p w:rsidR="0072340B" w:rsidRPr="0072340B" w:rsidRDefault="0072340B" w:rsidP="0072340B">
            <w:pPr>
              <w:jc w:val="center"/>
              <w:rPr>
                <w:rFonts w:eastAsia="Times New Roman" w:cs="Times New Roman"/>
                <w:b/>
                <w:szCs w:val="28"/>
              </w:rPr>
            </w:pPr>
          </w:p>
          <w:p w:rsidR="0072340B" w:rsidRPr="0072340B" w:rsidRDefault="0072340B" w:rsidP="0072340B">
            <w:pPr>
              <w:jc w:val="center"/>
              <w:rPr>
                <w:rFonts w:eastAsia="Times New Roman" w:cs="Times New Roman"/>
                <w:b/>
                <w:szCs w:val="28"/>
              </w:rPr>
            </w:pPr>
          </w:p>
          <w:p w:rsidR="0072340B" w:rsidRDefault="0072340B" w:rsidP="00804114"/>
        </w:tc>
        <w:tc>
          <w:tcPr>
            <w:tcW w:w="4536" w:type="dxa"/>
          </w:tcPr>
          <w:p w:rsidR="0072340B" w:rsidRPr="0072340B" w:rsidRDefault="0072340B" w:rsidP="0072340B">
            <w:pPr>
              <w:rPr>
                <w:rFonts w:eastAsia="Times New Roman" w:cs="Times New Roman"/>
                <w:szCs w:val="28"/>
              </w:rPr>
            </w:pPr>
          </w:p>
          <w:p w:rsidR="0072340B" w:rsidRPr="0072340B" w:rsidRDefault="0072340B" w:rsidP="0072340B">
            <w:pPr>
              <w:rPr>
                <w:rFonts w:eastAsia="Times New Roman" w:cs="Times New Roman"/>
                <w:szCs w:val="28"/>
              </w:rPr>
            </w:pPr>
            <w:r w:rsidRPr="0072340B">
              <w:rPr>
                <w:rFonts w:eastAsia="Times New Roman" w:cs="Times New Roman"/>
                <w:szCs w:val="28"/>
              </w:rPr>
              <w:t>- Rèn luyện phản xạ nhanh khéo léo.</w:t>
            </w:r>
          </w:p>
          <w:p w:rsidR="0072340B" w:rsidRPr="0072340B" w:rsidRDefault="0072340B" w:rsidP="0072340B">
            <w:pPr>
              <w:rPr>
                <w:rFonts w:eastAsia="Times New Roman" w:cs="Times New Roman"/>
                <w:szCs w:val="28"/>
              </w:rPr>
            </w:pPr>
          </w:p>
          <w:p w:rsidR="0072340B" w:rsidRPr="0072340B" w:rsidRDefault="0072340B" w:rsidP="0072340B">
            <w:pPr>
              <w:rPr>
                <w:rFonts w:eastAsia="Times New Roman" w:cs="Times New Roman"/>
                <w:szCs w:val="28"/>
              </w:rPr>
            </w:pPr>
          </w:p>
          <w:p w:rsidR="0072340B" w:rsidRPr="0072340B" w:rsidRDefault="0072340B" w:rsidP="0072340B">
            <w:pPr>
              <w:jc w:val="both"/>
              <w:rPr>
                <w:rFonts w:eastAsia="Times New Roman" w:cs="Times New Roman"/>
                <w:sz w:val="26"/>
                <w:szCs w:val="28"/>
              </w:rPr>
            </w:pPr>
          </w:p>
          <w:p w:rsidR="0072340B" w:rsidRDefault="0072340B" w:rsidP="00804114"/>
        </w:tc>
        <w:tc>
          <w:tcPr>
            <w:tcW w:w="2694" w:type="dxa"/>
          </w:tcPr>
          <w:p w:rsidR="0023210F" w:rsidRDefault="0023210F" w:rsidP="0072340B">
            <w:pPr>
              <w:rPr>
                <w:rFonts w:eastAsia="Times New Roman" w:cs="Times New Roman"/>
                <w:szCs w:val="28"/>
              </w:rPr>
            </w:pPr>
          </w:p>
          <w:p w:rsidR="0072340B" w:rsidRPr="0072340B" w:rsidRDefault="0072340B" w:rsidP="0072340B">
            <w:pPr>
              <w:rPr>
                <w:rFonts w:eastAsia="Times New Roman" w:cs="Times New Roman"/>
                <w:szCs w:val="28"/>
              </w:rPr>
            </w:pPr>
            <w:r w:rsidRPr="0072340B">
              <w:rPr>
                <w:rFonts w:eastAsia="Times New Roman" w:cs="Times New Roman"/>
                <w:szCs w:val="28"/>
              </w:rPr>
              <w:t>- Vẽ một vòng tròn rộng làm hang của chuột.</w:t>
            </w:r>
          </w:p>
          <w:p w:rsidR="0072340B" w:rsidRPr="0072340B" w:rsidRDefault="0072340B" w:rsidP="0072340B">
            <w:pPr>
              <w:rPr>
                <w:rFonts w:eastAsia="Times New Roman" w:cs="Times New Roman"/>
                <w:szCs w:val="28"/>
              </w:rPr>
            </w:pPr>
          </w:p>
          <w:p w:rsidR="0072340B" w:rsidRPr="0072340B" w:rsidRDefault="0072340B" w:rsidP="0072340B">
            <w:pPr>
              <w:rPr>
                <w:rFonts w:eastAsia="Times New Roman" w:cs="Times New Roman"/>
                <w:szCs w:val="28"/>
              </w:rPr>
            </w:pPr>
          </w:p>
          <w:p w:rsidR="0072340B" w:rsidRPr="0072340B" w:rsidRDefault="0072340B" w:rsidP="0072340B">
            <w:pPr>
              <w:jc w:val="both"/>
              <w:rPr>
                <w:rFonts w:eastAsia="Times New Roman" w:cs="Times New Roman"/>
                <w:sz w:val="26"/>
                <w:szCs w:val="28"/>
              </w:rPr>
            </w:pPr>
          </w:p>
          <w:p w:rsidR="0072340B" w:rsidRPr="0072340B" w:rsidRDefault="0072340B" w:rsidP="0072340B">
            <w:pPr>
              <w:jc w:val="both"/>
              <w:rPr>
                <w:rFonts w:eastAsia="Times New Roman" w:cs="Times New Roman"/>
                <w:sz w:val="26"/>
                <w:szCs w:val="28"/>
              </w:rPr>
            </w:pPr>
          </w:p>
          <w:p w:rsidR="0072340B" w:rsidRDefault="0072340B" w:rsidP="00804114"/>
        </w:tc>
        <w:tc>
          <w:tcPr>
            <w:tcW w:w="4428" w:type="dxa"/>
          </w:tcPr>
          <w:p w:rsidR="0023210F" w:rsidRDefault="0023210F" w:rsidP="0072340B">
            <w:pPr>
              <w:rPr>
                <w:rFonts w:eastAsia="Times New Roman" w:cs="Times New Roman"/>
                <w:szCs w:val="28"/>
              </w:rPr>
            </w:pPr>
          </w:p>
          <w:p w:rsidR="0072340B" w:rsidRPr="0072340B" w:rsidRDefault="0072340B" w:rsidP="0072340B">
            <w:pPr>
              <w:rPr>
                <w:rFonts w:eastAsia="Times New Roman" w:cs="Times New Roman"/>
                <w:szCs w:val="28"/>
              </w:rPr>
            </w:pPr>
            <w:r w:rsidRPr="0072340B">
              <w:rPr>
                <w:rFonts w:eastAsia="Times New Roman" w:cs="Times New Roman"/>
                <w:szCs w:val="28"/>
              </w:rPr>
              <w:t>- Luật chơi: Khi nghe tiếng mèo kêu “meo meo” thì chuột bỏ trốn vào hang của mình. Mèo chỉ được bắt các con chuột ở ngoài vòng tròn.</w:t>
            </w:r>
          </w:p>
          <w:p w:rsidR="0072340B" w:rsidRPr="0072340B" w:rsidRDefault="0072340B" w:rsidP="0072340B">
            <w:pPr>
              <w:rPr>
                <w:rFonts w:eastAsia="Times New Roman" w:cs="Times New Roman"/>
                <w:szCs w:val="28"/>
              </w:rPr>
            </w:pPr>
            <w:r w:rsidRPr="0072340B">
              <w:rPr>
                <w:rFonts w:eastAsia="Times New Roman" w:cs="Times New Roman"/>
                <w:szCs w:val="28"/>
              </w:rPr>
              <w:t xml:space="preserve">- Cách chơi: Trẻ giả làm “chuột”, cô giả làm “mèo”. Các con “chuột” bò </w:t>
            </w:r>
            <w:r w:rsidRPr="0072340B">
              <w:rPr>
                <w:rFonts w:eastAsia="Times New Roman" w:cs="Times New Roman"/>
                <w:szCs w:val="28"/>
              </w:rPr>
              <w:lastRenderedPageBreak/>
              <w:t>ra khỏi hang của mình đi kiếm ăn, vừa bò vừa kêu: “chít, chít, chít” cho trẻ bò khoảng 30 giây thì “mèo” xuất hiện và kêu: “meo meo”. Khi nghe tiếng “meo” kêu “meo meo”, các con “chuột” bò nhanh trốn vào hang mình, “mèo” cũng phải bò. Sau đó “mèo” đi trốn. Các con “chuột” lại bò ra ngoài kiếm ăn. Trò chơi tiếp tục 3 – 4 lấn.</w:t>
            </w:r>
          </w:p>
          <w:p w:rsidR="009F1F17" w:rsidRPr="009F1F17" w:rsidRDefault="009F1F17" w:rsidP="009F1F17">
            <w:pPr>
              <w:tabs>
                <w:tab w:val="left" w:pos="0"/>
                <w:tab w:val="decimal" w:pos="180"/>
              </w:tabs>
              <w:autoSpaceDE w:val="0"/>
              <w:autoSpaceDN w:val="0"/>
              <w:adjustRightInd w:val="0"/>
              <w:rPr>
                <w:rFonts w:eastAsia="Times New Roman" w:cs="Times New Roman"/>
                <w:szCs w:val="28"/>
                <w:lang w:val="vi-VN"/>
              </w:rPr>
            </w:pPr>
            <w:r w:rsidRPr="009F1F17">
              <w:rPr>
                <w:rFonts w:eastAsia="Times New Roman" w:cs="Times New Roman"/>
                <w:szCs w:val="28"/>
              </w:rPr>
              <w:t>- Cô phổ biến rõ cách ch</w:t>
            </w:r>
            <w:r w:rsidRPr="009F1F17">
              <w:rPr>
                <w:rFonts w:eastAsia="Times New Roman" w:cs="Times New Roman"/>
                <w:szCs w:val="28"/>
                <w:lang w:val="vi-VN"/>
              </w:rPr>
              <w:t>ơi và luật choi cho trẻ.</w:t>
            </w:r>
          </w:p>
          <w:p w:rsidR="009F1F17" w:rsidRPr="009F1F17" w:rsidRDefault="009F1F17" w:rsidP="009F1F17">
            <w:pPr>
              <w:tabs>
                <w:tab w:val="left" w:pos="0"/>
                <w:tab w:val="decimal" w:pos="180"/>
              </w:tabs>
              <w:autoSpaceDE w:val="0"/>
              <w:autoSpaceDN w:val="0"/>
              <w:adjustRightInd w:val="0"/>
              <w:rPr>
                <w:rFonts w:eastAsia="Times New Roman" w:cs="Times New Roman"/>
                <w:szCs w:val="28"/>
                <w:lang w:val="vi-VN"/>
              </w:rPr>
            </w:pPr>
            <w:r w:rsidRPr="009F1F17">
              <w:rPr>
                <w:rFonts w:eastAsia="Times New Roman" w:cs="Times New Roman"/>
                <w:szCs w:val="28"/>
              </w:rPr>
              <w:t>- Cô tổ chức cho trẻ ch</w:t>
            </w:r>
            <w:r w:rsidRPr="009F1F17">
              <w:rPr>
                <w:rFonts w:eastAsia="Times New Roman" w:cs="Times New Roman"/>
                <w:szCs w:val="28"/>
                <w:lang w:val="vi-VN"/>
              </w:rPr>
              <w:t>ơi hoặc tham gia chơi cùng trẻ.</w:t>
            </w:r>
          </w:p>
          <w:p w:rsidR="009F1F17" w:rsidRPr="009F1F17" w:rsidRDefault="009F1F17" w:rsidP="009F1F17">
            <w:pPr>
              <w:tabs>
                <w:tab w:val="left" w:pos="0"/>
                <w:tab w:val="decimal" w:pos="180"/>
              </w:tabs>
              <w:autoSpaceDE w:val="0"/>
              <w:autoSpaceDN w:val="0"/>
              <w:adjustRightInd w:val="0"/>
              <w:rPr>
                <w:rFonts w:eastAsia="Times New Roman" w:cs="Times New Roman"/>
                <w:szCs w:val="28"/>
              </w:rPr>
            </w:pPr>
            <w:r w:rsidRPr="009F1F17">
              <w:rPr>
                <w:rFonts w:eastAsia="Times New Roman" w:cs="Times New Roman"/>
                <w:szCs w:val="28"/>
              </w:rPr>
              <w:t>- Cô bao quát trẻ khi ch</w:t>
            </w:r>
            <w:r w:rsidRPr="009F1F17">
              <w:rPr>
                <w:rFonts w:eastAsia="Times New Roman" w:cs="Times New Roman"/>
                <w:szCs w:val="28"/>
                <w:lang w:val="vi-VN"/>
              </w:rPr>
              <w:t>ơi và xử l</w:t>
            </w:r>
            <w:r w:rsidRPr="009F1F17">
              <w:rPr>
                <w:rFonts w:eastAsia="Times New Roman" w:cs="Times New Roman"/>
                <w:szCs w:val="28"/>
              </w:rPr>
              <w:t>ý tình huống kịp thời.</w:t>
            </w:r>
          </w:p>
          <w:p w:rsidR="0072340B" w:rsidRPr="009F1F17" w:rsidRDefault="009F1F17" w:rsidP="009F1F17">
            <w:pPr>
              <w:tabs>
                <w:tab w:val="left" w:pos="0"/>
                <w:tab w:val="decimal" w:pos="180"/>
              </w:tabs>
              <w:autoSpaceDE w:val="0"/>
              <w:autoSpaceDN w:val="0"/>
              <w:adjustRightInd w:val="0"/>
              <w:rPr>
                <w:rFonts w:eastAsia="Times New Roman" w:cs="Times New Roman"/>
                <w:szCs w:val="28"/>
              </w:rPr>
            </w:pPr>
            <w:r w:rsidRPr="009F1F17">
              <w:rPr>
                <w:rFonts w:eastAsia="Times New Roman" w:cs="Times New Roman"/>
                <w:szCs w:val="28"/>
              </w:rPr>
              <w:t>- Quan sát, khuyến khích dộng viên trẻ ch</w:t>
            </w:r>
            <w:r w:rsidRPr="009F1F17">
              <w:rPr>
                <w:rFonts w:eastAsia="Times New Roman" w:cs="Times New Roman"/>
                <w:szCs w:val="28"/>
                <w:lang w:val="vi-VN"/>
              </w:rPr>
              <w:t>ơi.</w:t>
            </w:r>
          </w:p>
        </w:tc>
      </w:tr>
      <w:tr w:rsidR="0072340B" w:rsidTr="00804114">
        <w:tc>
          <w:tcPr>
            <w:tcW w:w="2376" w:type="dxa"/>
          </w:tcPr>
          <w:p w:rsidR="0023210F" w:rsidRPr="0023210F" w:rsidRDefault="0023210F" w:rsidP="0023210F">
            <w:pPr>
              <w:rPr>
                <w:rFonts w:eastAsia="Times New Roman" w:cs="Times New Roman"/>
                <w:b/>
              </w:rPr>
            </w:pPr>
            <w:r w:rsidRPr="0023210F">
              <w:rPr>
                <w:rFonts w:eastAsia="Times New Roman" w:cs="Times New Roman"/>
                <w:b/>
              </w:rPr>
              <w:lastRenderedPageBreak/>
              <w:t>Ai ném xa nhất</w:t>
            </w:r>
          </w:p>
          <w:p w:rsidR="0023210F" w:rsidRPr="0023210F" w:rsidRDefault="0023210F" w:rsidP="0023210F">
            <w:pPr>
              <w:rPr>
                <w:rFonts w:eastAsia="Times New Roman" w:cs="Times New Roman"/>
              </w:rPr>
            </w:pPr>
          </w:p>
          <w:p w:rsidR="0072340B" w:rsidRDefault="0072340B" w:rsidP="00804114"/>
        </w:tc>
        <w:tc>
          <w:tcPr>
            <w:tcW w:w="4536" w:type="dxa"/>
          </w:tcPr>
          <w:p w:rsidR="0023210F" w:rsidRPr="0023210F" w:rsidRDefault="0023210F" w:rsidP="0023210F">
            <w:pPr>
              <w:rPr>
                <w:rFonts w:eastAsia="Times New Roman" w:cs="Times New Roman"/>
                <w:szCs w:val="28"/>
              </w:rPr>
            </w:pPr>
            <w:r w:rsidRPr="0023210F">
              <w:rPr>
                <w:rFonts w:eastAsia="Times New Roman" w:cs="Times New Roman"/>
                <w:szCs w:val="28"/>
              </w:rPr>
              <w:t>- Phát triển khả năng quan sát và sức mạnh của tay</w:t>
            </w:r>
          </w:p>
          <w:p w:rsidR="0072340B" w:rsidRDefault="0072340B" w:rsidP="00804114"/>
        </w:tc>
        <w:tc>
          <w:tcPr>
            <w:tcW w:w="2694" w:type="dxa"/>
          </w:tcPr>
          <w:p w:rsidR="0023210F" w:rsidRPr="0023210F" w:rsidRDefault="0023210F" w:rsidP="0023210F">
            <w:pPr>
              <w:rPr>
                <w:rFonts w:eastAsia="Times New Roman" w:cs="Times New Roman"/>
                <w:szCs w:val="28"/>
              </w:rPr>
            </w:pPr>
            <w:r w:rsidRPr="0023210F">
              <w:rPr>
                <w:rFonts w:eastAsia="Times New Roman" w:cs="Times New Roman"/>
                <w:szCs w:val="28"/>
              </w:rPr>
              <w:t>- Mỗi cháu một túi cát.</w:t>
            </w:r>
          </w:p>
          <w:p w:rsidR="0072340B" w:rsidRDefault="0072340B" w:rsidP="00804114"/>
        </w:tc>
        <w:tc>
          <w:tcPr>
            <w:tcW w:w="4428" w:type="dxa"/>
          </w:tcPr>
          <w:p w:rsidR="0023210F" w:rsidRPr="0023210F" w:rsidRDefault="0023210F" w:rsidP="0023210F">
            <w:pPr>
              <w:rPr>
                <w:rFonts w:eastAsia="Times New Roman" w:cs="Times New Roman"/>
                <w:szCs w:val="28"/>
              </w:rPr>
            </w:pPr>
            <w:r w:rsidRPr="0023210F">
              <w:rPr>
                <w:rFonts w:eastAsia="Times New Roman" w:cs="Times New Roman"/>
                <w:szCs w:val="28"/>
              </w:rPr>
              <w:t>- Cách chơi: Cho 3- 5 trẻ đứng ở vạch xuất phát. Mỗi trẻ cầm một túi cát, cô ra lệnh nén thì tất cả trẻ cùng ném, trẻ nào ném xa nhất là thắng cuộc, trẻ nào ném ngắn nhất là phỉ nhảy lò cò</w:t>
            </w:r>
          </w:p>
          <w:p w:rsidR="009F1F17" w:rsidRPr="009F1F17" w:rsidRDefault="009F1F17" w:rsidP="009F1F17">
            <w:pPr>
              <w:tabs>
                <w:tab w:val="left" w:pos="0"/>
                <w:tab w:val="decimal" w:pos="180"/>
              </w:tabs>
              <w:autoSpaceDE w:val="0"/>
              <w:autoSpaceDN w:val="0"/>
              <w:adjustRightInd w:val="0"/>
              <w:rPr>
                <w:rFonts w:eastAsia="Times New Roman" w:cs="Times New Roman"/>
                <w:szCs w:val="28"/>
                <w:lang w:val="vi-VN"/>
              </w:rPr>
            </w:pPr>
            <w:r w:rsidRPr="009F1F17">
              <w:rPr>
                <w:rFonts w:eastAsia="Times New Roman" w:cs="Times New Roman"/>
                <w:szCs w:val="28"/>
              </w:rPr>
              <w:t>- Cô phổ biến rõ cách ch</w:t>
            </w:r>
            <w:r w:rsidRPr="009F1F17">
              <w:rPr>
                <w:rFonts w:eastAsia="Times New Roman" w:cs="Times New Roman"/>
                <w:szCs w:val="28"/>
                <w:lang w:val="vi-VN"/>
              </w:rPr>
              <w:t>ơi và luật choi cho trẻ.</w:t>
            </w:r>
          </w:p>
          <w:p w:rsidR="009F1F17" w:rsidRPr="009F1F17" w:rsidRDefault="009F1F17" w:rsidP="009F1F17">
            <w:pPr>
              <w:tabs>
                <w:tab w:val="left" w:pos="0"/>
                <w:tab w:val="decimal" w:pos="180"/>
              </w:tabs>
              <w:autoSpaceDE w:val="0"/>
              <w:autoSpaceDN w:val="0"/>
              <w:adjustRightInd w:val="0"/>
              <w:rPr>
                <w:rFonts w:eastAsia="Times New Roman" w:cs="Times New Roman"/>
                <w:szCs w:val="28"/>
              </w:rPr>
            </w:pPr>
            <w:r w:rsidRPr="009F1F17">
              <w:rPr>
                <w:rFonts w:eastAsia="Times New Roman" w:cs="Times New Roman"/>
                <w:szCs w:val="28"/>
              </w:rPr>
              <w:t>- Cô bao quát trẻ khi ch</w:t>
            </w:r>
            <w:r w:rsidRPr="009F1F17">
              <w:rPr>
                <w:rFonts w:eastAsia="Times New Roman" w:cs="Times New Roman"/>
                <w:szCs w:val="28"/>
                <w:lang w:val="vi-VN"/>
              </w:rPr>
              <w:t>ơi và xử l</w:t>
            </w:r>
            <w:r w:rsidRPr="009F1F17">
              <w:rPr>
                <w:rFonts w:eastAsia="Times New Roman" w:cs="Times New Roman"/>
                <w:szCs w:val="28"/>
              </w:rPr>
              <w:t>ý tình huống kịp thời.</w:t>
            </w:r>
          </w:p>
          <w:p w:rsidR="0072340B" w:rsidRDefault="009F1F17" w:rsidP="0067018D">
            <w:r>
              <w:rPr>
                <w:rFonts w:eastAsia="Times New Roman" w:cs="Times New Roman"/>
                <w:szCs w:val="28"/>
              </w:rPr>
              <w:lastRenderedPageBreak/>
              <w:t>- K</w:t>
            </w:r>
            <w:r w:rsidRPr="009F1F17">
              <w:rPr>
                <w:rFonts w:eastAsia="Times New Roman" w:cs="Times New Roman"/>
                <w:szCs w:val="28"/>
              </w:rPr>
              <w:t>huyến khích dộng viên trẻ ch</w:t>
            </w:r>
            <w:r w:rsidRPr="009F1F17">
              <w:rPr>
                <w:rFonts w:eastAsia="Times New Roman" w:cs="Times New Roman"/>
                <w:szCs w:val="28"/>
                <w:lang w:val="vi-VN"/>
              </w:rPr>
              <w:t>ơi.</w:t>
            </w:r>
          </w:p>
        </w:tc>
      </w:tr>
      <w:tr w:rsidR="0072340B" w:rsidTr="00804114">
        <w:tc>
          <w:tcPr>
            <w:tcW w:w="2376" w:type="dxa"/>
          </w:tcPr>
          <w:p w:rsidR="009F1F17" w:rsidRPr="009F1F17" w:rsidRDefault="008979A5" w:rsidP="009F1F17">
            <w:pPr>
              <w:rPr>
                <w:rFonts w:eastAsia="Times New Roman" w:cs="Times New Roman"/>
                <w:b/>
                <w:i/>
                <w:sz w:val="26"/>
                <w:szCs w:val="28"/>
                <w:u w:val="single"/>
              </w:rPr>
            </w:pPr>
            <w:r w:rsidRPr="008979A5">
              <w:rPr>
                <w:rFonts w:eastAsia="Times New Roman" w:cs="Times New Roman"/>
                <w:b/>
                <w:sz w:val="26"/>
                <w:szCs w:val="28"/>
              </w:rPr>
              <w:lastRenderedPageBreak/>
              <w:t>*</w:t>
            </w:r>
            <w:r w:rsidRPr="008979A5">
              <w:rPr>
                <w:rFonts w:eastAsia="Times New Roman" w:cs="Times New Roman"/>
                <w:b/>
                <w:i/>
                <w:sz w:val="26"/>
                <w:szCs w:val="28"/>
                <w:u w:val="single"/>
              </w:rPr>
              <w:t>Trò chơi dân gian</w:t>
            </w:r>
          </w:p>
          <w:p w:rsidR="008979A5" w:rsidRPr="008979A5" w:rsidRDefault="008979A5" w:rsidP="008979A5">
            <w:pPr>
              <w:ind w:left="252" w:hanging="180"/>
              <w:jc w:val="both"/>
              <w:rPr>
                <w:rFonts w:eastAsia="Times New Roman" w:cs="Times New Roman"/>
                <w:b/>
                <w:sz w:val="26"/>
                <w:szCs w:val="28"/>
              </w:rPr>
            </w:pPr>
            <w:r w:rsidRPr="008979A5">
              <w:rPr>
                <w:rFonts w:eastAsia="Times New Roman" w:cs="Times New Roman"/>
                <w:b/>
                <w:sz w:val="26"/>
                <w:szCs w:val="28"/>
              </w:rPr>
              <w:t xml:space="preserve">-   Tâp </w:t>
            </w:r>
            <w:r w:rsidR="009F1F17">
              <w:rPr>
                <w:rFonts w:eastAsia="Times New Roman" w:cs="Times New Roman"/>
                <w:b/>
                <w:sz w:val="26"/>
                <w:szCs w:val="28"/>
              </w:rPr>
              <w:t>tầm vô</w:t>
            </w:r>
            <w:r w:rsidRPr="008979A5">
              <w:rPr>
                <w:rFonts w:eastAsia="Times New Roman" w:cs="Times New Roman"/>
                <w:b/>
                <w:sz w:val="26"/>
                <w:szCs w:val="28"/>
              </w:rPr>
              <w:t>ng.</w:t>
            </w:r>
          </w:p>
          <w:p w:rsidR="008979A5" w:rsidRPr="008979A5" w:rsidRDefault="008979A5" w:rsidP="008979A5">
            <w:pPr>
              <w:ind w:left="252" w:hanging="180"/>
              <w:jc w:val="both"/>
              <w:rPr>
                <w:rFonts w:eastAsia="Times New Roman" w:cs="Times New Roman"/>
                <w:b/>
                <w:sz w:val="26"/>
                <w:szCs w:val="28"/>
              </w:rPr>
            </w:pPr>
          </w:p>
          <w:p w:rsidR="008979A5" w:rsidRPr="008979A5" w:rsidRDefault="008979A5" w:rsidP="008979A5">
            <w:pPr>
              <w:ind w:left="252" w:hanging="180"/>
              <w:jc w:val="both"/>
              <w:rPr>
                <w:rFonts w:eastAsia="Times New Roman" w:cs="Times New Roman"/>
                <w:sz w:val="26"/>
                <w:szCs w:val="28"/>
              </w:rPr>
            </w:pPr>
          </w:p>
          <w:p w:rsidR="0072340B" w:rsidRDefault="0072340B" w:rsidP="00804114"/>
        </w:tc>
        <w:tc>
          <w:tcPr>
            <w:tcW w:w="4536" w:type="dxa"/>
          </w:tcPr>
          <w:p w:rsidR="009F1F17" w:rsidRDefault="009F1F17" w:rsidP="008979A5">
            <w:pPr>
              <w:rPr>
                <w:rFonts w:eastAsia="Times New Roman" w:cs="Times New Roman"/>
                <w:szCs w:val="28"/>
              </w:rPr>
            </w:pPr>
          </w:p>
          <w:p w:rsidR="008979A5" w:rsidRPr="008979A5" w:rsidRDefault="008979A5" w:rsidP="008979A5">
            <w:pPr>
              <w:rPr>
                <w:rFonts w:eastAsia="Times New Roman" w:cs="Times New Roman"/>
                <w:szCs w:val="28"/>
              </w:rPr>
            </w:pPr>
            <w:r w:rsidRPr="008979A5">
              <w:rPr>
                <w:rFonts w:eastAsia="Times New Roman" w:cs="Times New Roman"/>
                <w:szCs w:val="28"/>
              </w:rPr>
              <w:t>- Phát triển thính giác và định hướng trong không gian.</w:t>
            </w:r>
          </w:p>
          <w:p w:rsidR="008979A5" w:rsidRPr="008979A5" w:rsidRDefault="008979A5" w:rsidP="008979A5">
            <w:pPr>
              <w:rPr>
                <w:rFonts w:eastAsia="Times New Roman" w:cs="Times New Roman"/>
                <w:szCs w:val="28"/>
              </w:rPr>
            </w:pPr>
          </w:p>
          <w:p w:rsidR="008979A5" w:rsidRPr="008979A5" w:rsidRDefault="008979A5" w:rsidP="008979A5">
            <w:pPr>
              <w:rPr>
                <w:rFonts w:eastAsia="Times New Roman" w:cs="Times New Roman"/>
                <w:szCs w:val="28"/>
              </w:rPr>
            </w:pPr>
          </w:p>
          <w:p w:rsidR="008979A5" w:rsidRPr="008979A5" w:rsidRDefault="008979A5" w:rsidP="008979A5">
            <w:pPr>
              <w:rPr>
                <w:rFonts w:eastAsia="Times New Roman" w:cs="Times New Roman"/>
                <w:szCs w:val="28"/>
              </w:rPr>
            </w:pPr>
          </w:p>
          <w:p w:rsidR="008979A5" w:rsidRPr="008979A5" w:rsidRDefault="008979A5" w:rsidP="008979A5">
            <w:pPr>
              <w:jc w:val="both"/>
              <w:rPr>
                <w:rFonts w:eastAsia="Times New Roman" w:cs="Times New Roman"/>
                <w:sz w:val="26"/>
                <w:szCs w:val="28"/>
              </w:rPr>
            </w:pPr>
          </w:p>
          <w:p w:rsidR="0072340B" w:rsidRDefault="0072340B" w:rsidP="00804114"/>
        </w:tc>
        <w:tc>
          <w:tcPr>
            <w:tcW w:w="2694" w:type="dxa"/>
          </w:tcPr>
          <w:p w:rsidR="009F1F17" w:rsidRDefault="009F1F17" w:rsidP="008979A5">
            <w:pPr>
              <w:rPr>
                <w:rFonts w:eastAsia="Times New Roman" w:cs="Times New Roman"/>
                <w:szCs w:val="28"/>
              </w:rPr>
            </w:pPr>
          </w:p>
          <w:p w:rsidR="008979A5" w:rsidRDefault="008979A5" w:rsidP="008979A5">
            <w:pPr>
              <w:rPr>
                <w:rFonts w:eastAsia="Times New Roman" w:cs="Times New Roman"/>
                <w:szCs w:val="28"/>
              </w:rPr>
            </w:pPr>
            <w:r w:rsidRPr="008979A5">
              <w:rPr>
                <w:rFonts w:eastAsia="Times New Roman" w:cs="Times New Roman"/>
                <w:szCs w:val="28"/>
              </w:rPr>
              <w:t xml:space="preserve">- </w:t>
            </w:r>
            <w:r w:rsidR="00FC4B10">
              <w:rPr>
                <w:rFonts w:eastAsia="Times New Roman" w:cs="Times New Roman"/>
                <w:szCs w:val="28"/>
              </w:rPr>
              <w:t>Sân bãi rông</w:t>
            </w:r>
          </w:p>
          <w:p w:rsidR="00FC4B10" w:rsidRPr="008979A5" w:rsidRDefault="00FC4B10" w:rsidP="008979A5">
            <w:pPr>
              <w:rPr>
                <w:rFonts w:eastAsia="Times New Roman" w:cs="Times New Roman"/>
                <w:szCs w:val="28"/>
              </w:rPr>
            </w:pPr>
            <w:r>
              <w:rPr>
                <w:rFonts w:eastAsia="Times New Roman" w:cs="Times New Roman"/>
                <w:szCs w:val="28"/>
              </w:rPr>
              <w:t>- Một số đồ vật (hoa, lá…..)</w:t>
            </w:r>
          </w:p>
          <w:p w:rsidR="008979A5" w:rsidRPr="008979A5" w:rsidRDefault="008979A5" w:rsidP="008979A5">
            <w:pPr>
              <w:rPr>
                <w:rFonts w:eastAsia="Times New Roman" w:cs="Times New Roman"/>
                <w:szCs w:val="28"/>
              </w:rPr>
            </w:pPr>
          </w:p>
          <w:p w:rsidR="008979A5" w:rsidRPr="008979A5" w:rsidRDefault="008979A5" w:rsidP="008979A5">
            <w:pPr>
              <w:ind w:left="360"/>
              <w:jc w:val="both"/>
              <w:rPr>
                <w:rFonts w:eastAsia="Times New Roman" w:cs="Times New Roman"/>
                <w:sz w:val="26"/>
                <w:szCs w:val="28"/>
              </w:rPr>
            </w:pPr>
          </w:p>
          <w:p w:rsidR="0072340B" w:rsidRDefault="0072340B" w:rsidP="00804114"/>
        </w:tc>
        <w:tc>
          <w:tcPr>
            <w:tcW w:w="4428" w:type="dxa"/>
          </w:tcPr>
          <w:p w:rsidR="009F1F17" w:rsidRDefault="009F1F17" w:rsidP="008979A5">
            <w:pPr>
              <w:rPr>
                <w:rFonts w:eastAsia="Times New Roman" w:cs="Times New Roman"/>
                <w:szCs w:val="28"/>
              </w:rPr>
            </w:pPr>
          </w:p>
          <w:p w:rsidR="008979A5" w:rsidRPr="008979A5" w:rsidRDefault="008979A5" w:rsidP="008979A5">
            <w:pPr>
              <w:rPr>
                <w:rFonts w:eastAsia="Times New Roman" w:cs="Times New Roman"/>
                <w:szCs w:val="28"/>
              </w:rPr>
            </w:pPr>
            <w:r w:rsidRPr="008979A5">
              <w:rPr>
                <w:rFonts w:eastAsia="Times New Roman" w:cs="Times New Roman"/>
                <w:szCs w:val="28"/>
              </w:rPr>
              <w:t>- Luật chơi: Đọc lời ca rõ ràng, nắm chặt có giấu vật nhỏ (mảnh vải, hạt sỏi, hạt na…). Chỉ đúng tay giấu đồ vật khi lời ca đã dứt.</w:t>
            </w:r>
          </w:p>
          <w:p w:rsidR="008979A5" w:rsidRPr="008979A5" w:rsidRDefault="008979A5" w:rsidP="008979A5">
            <w:pPr>
              <w:rPr>
                <w:rFonts w:eastAsia="Times New Roman" w:cs="Times New Roman"/>
                <w:szCs w:val="28"/>
              </w:rPr>
            </w:pPr>
            <w:r w:rsidRPr="008979A5">
              <w:rPr>
                <w:rFonts w:eastAsia="Times New Roman" w:cs="Times New Roman"/>
                <w:szCs w:val="28"/>
              </w:rPr>
              <w:t>- Cách chơi: Cho trẻ ngồi (hoặc đứng) thành từng đôi, quay mặt vào nhau. Trong mỗi đôi, có 1em được người phụ trách chỉ định giấu kín 1 vật trong tay. Bạn A giấu vật có thể cho 2 tay ra sau lưng và có quyền giấu vào tay nào tùy ý. Cả 2 cùng đọc lời ca.</w:t>
            </w:r>
          </w:p>
          <w:p w:rsidR="0072340B" w:rsidRPr="009F1F17" w:rsidRDefault="008979A5" w:rsidP="00804114">
            <w:pPr>
              <w:rPr>
                <w:rFonts w:eastAsia="Times New Roman" w:cs="Times New Roman"/>
                <w:szCs w:val="28"/>
              </w:rPr>
            </w:pPr>
            <w:r w:rsidRPr="008979A5">
              <w:rPr>
                <w:rFonts w:eastAsia="Times New Roman" w:cs="Times New Roman"/>
                <w:szCs w:val="28"/>
              </w:rPr>
              <w:t>Đến tiếng “không” cuối cùng thì dừng lại. Bạn B đi quan sát xem bạn nào giấu vật trong tay. Bạn A nào bị đoán đúng thì thua cuộc, thua cuộc thì phạt nhảy lò cò 2 vòng.</w:t>
            </w:r>
          </w:p>
        </w:tc>
      </w:tr>
      <w:tr w:rsidR="0072340B" w:rsidTr="00804114">
        <w:tc>
          <w:tcPr>
            <w:tcW w:w="2376" w:type="dxa"/>
          </w:tcPr>
          <w:p w:rsidR="008979A5" w:rsidRPr="008979A5" w:rsidRDefault="008979A5" w:rsidP="008979A5">
            <w:pPr>
              <w:rPr>
                <w:rFonts w:eastAsia="Times New Roman" w:cs="Times New Roman"/>
                <w:b/>
                <w:szCs w:val="28"/>
              </w:rPr>
            </w:pPr>
            <w:r w:rsidRPr="008979A5">
              <w:rPr>
                <w:rFonts w:eastAsia="Times New Roman" w:cs="Times New Roman"/>
                <w:b/>
                <w:szCs w:val="28"/>
              </w:rPr>
              <w:t>- Bắt vịt trên cạn.</w:t>
            </w:r>
          </w:p>
          <w:p w:rsidR="008979A5" w:rsidRPr="008979A5" w:rsidRDefault="008979A5" w:rsidP="008979A5">
            <w:pPr>
              <w:rPr>
                <w:rFonts w:eastAsia="Times New Roman" w:cs="Times New Roman"/>
                <w:b/>
                <w:szCs w:val="28"/>
              </w:rPr>
            </w:pPr>
          </w:p>
          <w:p w:rsidR="008979A5" w:rsidRPr="008979A5" w:rsidRDefault="008979A5" w:rsidP="008979A5">
            <w:pPr>
              <w:rPr>
                <w:rFonts w:eastAsia="Times New Roman" w:cs="Times New Roman"/>
                <w:szCs w:val="28"/>
              </w:rPr>
            </w:pPr>
          </w:p>
          <w:p w:rsidR="008979A5" w:rsidRPr="008979A5" w:rsidRDefault="008979A5" w:rsidP="008979A5">
            <w:pPr>
              <w:ind w:left="252" w:hanging="180"/>
              <w:jc w:val="both"/>
              <w:rPr>
                <w:rFonts w:eastAsia="Times New Roman" w:cs="Times New Roman"/>
                <w:sz w:val="26"/>
                <w:szCs w:val="28"/>
              </w:rPr>
            </w:pPr>
          </w:p>
          <w:p w:rsidR="0072340B" w:rsidRDefault="0072340B" w:rsidP="00804114"/>
        </w:tc>
        <w:tc>
          <w:tcPr>
            <w:tcW w:w="4536" w:type="dxa"/>
          </w:tcPr>
          <w:p w:rsidR="008979A5" w:rsidRPr="008979A5" w:rsidRDefault="008979A5" w:rsidP="008979A5">
            <w:pPr>
              <w:rPr>
                <w:rFonts w:eastAsia="Times New Roman" w:cs="Times New Roman"/>
                <w:szCs w:val="28"/>
              </w:rPr>
            </w:pPr>
            <w:r w:rsidRPr="008979A5">
              <w:rPr>
                <w:rFonts w:eastAsia="Times New Roman" w:cs="Times New Roman"/>
                <w:szCs w:val="28"/>
              </w:rPr>
              <w:t>- Phát triển ngôn ngữ và nhịp điệu.</w:t>
            </w:r>
          </w:p>
          <w:p w:rsidR="008979A5" w:rsidRPr="008979A5" w:rsidRDefault="008979A5" w:rsidP="008979A5">
            <w:pPr>
              <w:rPr>
                <w:rFonts w:eastAsia="Times New Roman" w:cs="Times New Roman"/>
                <w:szCs w:val="28"/>
              </w:rPr>
            </w:pPr>
          </w:p>
          <w:p w:rsidR="008979A5" w:rsidRPr="008979A5" w:rsidRDefault="008979A5" w:rsidP="008979A5">
            <w:pPr>
              <w:rPr>
                <w:rFonts w:eastAsia="Times New Roman" w:cs="Times New Roman"/>
                <w:szCs w:val="28"/>
              </w:rPr>
            </w:pPr>
          </w:p>
          <w:p w:rsidR="008979A5" w:rsidRPr="008979A5" w:rsidRDefault="008979A5" w:rsidP="008979A5">
            <w:pPr>
              <w:jc w:val="both"/>
              <w:rPr>
                <w:rFonts w:eastAsia="Times New Roman" w:cs="Times New Roman"/>
                <w:sz w:val="26"/>
                <w:szCs w:val="28"/>
              </w:rPr>
            </w:pPr>
          </w:p>
          <w:p w:rsidR="0072340B" w:rsidRDefault="0072340B" w:rsidP="00804114"/>
        </w:tc>
        <w:tc>
          <w:tcPr>
            <w:tcW w:w="2694" w:type="dxa"/>
          </w:tcPr>
          <w:p w:rsidR="008979A5" w:rsidRDefault="008979A5" w:rsidP="008979A5">
            <w:pPr>
              <w:jc w:val="both"/>
              <w:rPr>
                <w:rFonts w:eastAsia="Times New Roman" w:cs="Times New Roman"/>
                <w:szCs w:val="28"/>
              </w:rPr>
            </w:pPr>
            <w:r w:rsidRPr="008979A5">
              <w:rPr>
                <w:rFonts w:eastAsia="Times New Roman" w:cs="Times New Roman"/>
                <w:szCs w:val="28"/>
              </w:rPr>
              <w:t>- Sân bãi rộng, một vòng tròn lớn.</w:t>
            </w:r>
          </w:p>
          <w:p w:rsidR="00FC4B10" w:rsidRDefault="00FC4B10" w:rsidP="008979A5">
            <w:pPr>
              <w:jc w:val="both"/>
              <w:rPr>
                <w:rFonts w:eastAsia="Times New Roman" w:cs="Times New Roman"/>
                <w:szCs w:val="28"/>
              </w:rPr>
            </w:pPr>
            <w:r>
              <w:rPr>
                <w:rFonts w:eastAsia="Times New Roman" w:cs="Times New Roman"/>
                <w:szCs w:val="28"/>
              </w:rPr>
              <w:t>- Phấn vẽ</w:t>
            </w:r>
          </w:p>
          <w:p w:rsidR="00FC4B10" w:rsidRPr="008979A5" w:rsidRDefault="00FC4B10" w:rsidP="008979A5">
            <w:pPr>
              <w:jc w:val="both"/>
              <w:rPr>
                <w:rFonts w:eastAsia="Times New Roman" w:cs="Times New Roman"/>
                <w:szCs w:val="28"/>
              </w:rPr>
            </w:pPr>
            <w:r>
              <w:rPr>
                <w:rFonts w:eastAsia="Times New Roman" w:cs="Times New Roman"/>
                <w:szCs w:val="28"/>
              </w:rPr>
              <w:t>- Cây lùa vịt</w:t>
            </w:r>
          </w:p>
          <w:p w:rsidR="008979A5" w:rsidRPr="008979A5" w:rsidRDefault="008979A5" w:rsidP="008979A5">
            <w:pPr>
              <w:jc w:val="both"/>
              <w:rPr>
                <w:rFonts w:eastAsia="Times New Roman" w:cs="Times New Roman"/>
                <w:szCs w:val="28"/>
              </w:rPr>
            </w:pPr>
          </w:p>
          <w:p w:rsidR="0072340B" w:rsidRDefault="0072340B" w:rsidP="00804114"/>
        </w:tc>
        <w:tc>
          <w:tcPr>
            <w:tcW w:w="4428" w:type="dxa"/>
          </w:tcPr>
          <w:p w:rsidR="008979A5" w:rsidRPr="008979A5" w:rsidRDefault="008979A5" w:rsidP="008979A5">
            <w:pPr>
              <w:rPr>
                <w:rFonts w:eastAsia="Times New Roman" w:cs="Times New Roman"/>
                <w:szCs w:val="28"/>
              </w:rPr>
            </w:pPr>
            <w:r w:rsidRPr="008979A5">
              <w:rPr>
                <w:rFonts w:eastAsia="Times New Roman" w:cs="Times New Roman"/>
                <w:szCs w:val="28"/>
              </w:rPr>
              <w:t xml:space="preserve">- Cách chơi: Số trẻ chơi từ 10 – 12 trẻ, chơi trên một sân rộng. Tất cả trẻ nắm tay nhau đứng vòng tròn làm hàng rào “nhốt vịt”. Hai trẻ làm người đi “bắt vịt” phải bịt mắt kín bằng khăn. Hai trẻ làm “vịt” đứng ở trong vòng tròn, vừa đi vừa kêu “cạc cạc” hoặc “vít vít”. Khi có lệnh chơi, người đi “bắt vịt” chú ý lắng nghe </w:t>
            </w:r>
            <w:r w:rsidRPr="008979A5">
              <w:rPr>
                <w:rFonts w:eastAsia="Times New Roman" w:cs="Times New Roman"/>
                <w:szCs w:val="28"/>
              </w:rPr>
              <w:lastRenderedPageBreak/>
              <w:t>hướng tiếng “vịt” kêu để bắt được “vịt”. 2 trẻ làm “vịt” không được ra khỏi hàng rào. Ai bắt được “vịt” thì được các bạn công kênh. “Vịt” bị bắt thì phải đóng vai người đi “bắt vịt”. Trò chơi tiếp tục.</w:t>
            </w:r>
          </w:p>
          <w:p w:rsidR="008979A5" w:rsidRDefault="008979A5" w:rsidP="008979A5">
            <w:pPr>
              <w:rPr>
                <w:rFonts w:eastAsia="Times New Roman" w:cs="Times New Roman"/>
                <w:szCs w:val="28"/>
              </w:rPr>
            </w:pPr>
            <w:r w:rsidRPr="008979A5">
              <w:rPr>
                <w:rFonts w:eastAsia="Times New Roman" w:cs="Times New Roman"/>
                <w:szCs w:val="28"/>
              </w:rPr>
              <w:t>- Luật chơi: tất cả cùng đọc lời ca, một bạn xoè tay và chỉ nắm tay lại khi tiếng “ập” trong lời ca vừa chấm dứt.</w:t>
            </w:r>
          </w:p>
          <w:p w:rsidR="009F1F17" w:rsidRPr="009F1F17" w:rsidRDefault="009F1F17" w:rsidP="009F1F17">
            <w:pPr>
              <w:tabs>
                <w:tab w:val="left" w:pos="0"/>
                <w:tab w:val="decimal" w:pos="180"/>
              </w:tabs>
              <w:autoSpaceDE w:val="0"/>
              <w:autoSpaceDN w:val="0"/>
              <w:adjustRightInd w:val="0"/>
              <w:rPr>
                <w:rFonts w:eastAsia="Times New Roman" w:cs="Times New Roman"/>
                <w:szCs w:val="28"/>
                <w:lang w:val="vi-VN"/>
              </w:rPr>
            </w:pPr>
            <w:r w:rsidRPr="009F1F17">
              <w:rPr>
                <w:rFonts w:eastAsia="Times New Roman" w:cs="Times New Roman"/>
                <w:szCs w:val="28"/>
              </w:rPr>
              <w:t>- Cô giới thiệu, tổ chức h</w:t>
            </w:r>
            <w:r w:rsidRPr="009F1F17">
              <w:rPr>
                <w:rFonts w:eastAsia="Times New Roman" w:cs="Times New Roman"/>
                <w:szCs w:val="28"/>
                <w:lang w:val="vi-VN"/>
              </w:rPr>
              <w:t>ướng dẫn trẻ chơi.</w:t>
            </w:r>
          </w:p>
          <w:p w:rsidR="009F1F17" w:rsidRDefault="009F1F17" w:rsidP="008979A5">
            <w:pPr>
              <w:rPr>
                <w:rFonts w:eastAsia="Times New Roman" w:cs="Times New Roman"/>
                <w:szCs w:val="28"/>
              </w:rPr>
            </w:pPr>
            <w:r>
              <w:rPr>
                <w:rFonts w:eastAsia="Times New Roman" w:cs="Times New Roman"/>
                <w:szCs w:val="28"/>
              </w:rPr>
              <w:t>- Quan sát và tham gia chơi cùng trẻ</w:t>
            </w:r>
          </w:p>
          <w:p w:rsidR="0072340B" w:rsidRPr="009F1F17" w:rsidRDefault="009F1F17" w:rsidP="00804114">
            <w:pPr>
              <w:rPr>
                <w:rFonts w:eastAsia="Times New Roman" w:cs="Times New Roman"/>
                <w:szCs w:val="28"/>
              </w:rPr>
            </w:pPr>
            <w:r>
              <w:rPr>
                <w:rFonts w:eastAsia="Times New Roman" w:cs="Times New Roman"/>
                <w:szCs w:val="28"/>
              </w:rPr>
              <w:t>- Khuyến khích trẻ những bé nhút nhát mạnh dạn tham gia vào trò chơi.</w:t>
            </w:r>
          </w:p>
        </w:tc>
      </w:tr>
      <w:tr w:rsidR="0072340B" w:rsidTr="00804114">
        <w:tc>
          <w:tcPr>
            <w:tcW w:w="2376" w:type="dxa"/>
          </w:tcPr>
          <w:p w:rsidR="008979A5" w:rsidRPr="008979A5" w:rsidRDefault="008979A5" w:rsidP="008979A5">
            <w:pPr>
              <w:rPr>
                <w:rFonts w:eastAsia="Times New Roman" w:cs="Times New Roman"/>
                <w:b/>
                <w:sz w:val="26"/>
                <w:szCs w:val="28"/>
              </w:rPr>
            </w:pPr>
            <w:r w:rsidRPr="008979A5">
              <w:rPr>
                <w:rFonts w:eastAsia="Times New Roman" w:cs="Times New Roman"/>
                <w:b/>
                <w:sz w:val="26"/>
                <w:szCs w:val="28"/>
              </w:rPr>
              <w:lastRenderedPageBreak/>
              <w:t>- Chi chi chành chành.</w:t>
            </w:r>
          </w:p>
          <w:p w:rsidR="0072340B" w:rsidRDefault="0072340B" w:rsidP="00804114"/>
        </w:tc>
        <w:tc>
          <w:tcPr>
            <w:tcW w:w="4536" w:type="dxa"/>
          </w:tcPr>
          <w:p w:rsidR="008979A5" w:rsidRPr="008979A5" w:rsidRDefault="008979A5" w:rsidP="008979A5">
            <w:pPr>
              <w:rPr>
                <w:rFonts w:eastAsia="Times New Roman" w:cs="Times New Roman"/>
                <w:szCs w:val="28"/>
              </w:rPr>
            </w:pPr>
            <w:r w:rsidRPr="008979A5">
              <w:rPr>
                <w:rFonts w:eastAsia="Times New Roman" w:cs="Times New Roman"/>
                <w:szCs w:val="28"/>
              </w:rPr>
              <w:t>- Rèn luyện sự khéo léo nhanh nhẹn.</w:t>
            </w:r>
          </w:p>
          <w:p w:rsidR="008979A5" w:rsidRPr="008979A5" w:rsidRDefault="008979A5" w:rsidP="008979A5">
            <w:pPr>
              <w:rPr>
                <w:rFonts w:eastAsia="Times New Roman" w:cs="Times New Roman"/>
                <w:szCs w:val="28"/>
              </w:rPr>
            </w:pPr>
            <w:r w:rsidRPr="008979A5">
              <w:rPr>
                <w:rFonts w:eastAsia="Times New Roman" w:cs="Times New Roman"/>
                <w:szCs w:val="28"/>
              </w:rPr>
              <w:t>- Phát triển ngôn ngữ.</w:t>
            </w:r>
          </w:p>
          <w:p w:rsidR="008979A5" w:rsidRPr="008979A5" w:rsidRDefault="008979A5" w:rsidP="008979A5">
            <w:pPr>
              <w:rPr>
                <w:rFonts w:eastAsia="Times New Roman" w:cs="Times New Roman"/>
                <w:szCs w:val="28"/>
              </w:rPr>
            </w:pPr>
          </w:p>
          <w:p w:rsidR="008979A5" w:rsidRPr="008979A5" w:rsidRDefault="008979A5" w:rsidP="008979A5">
            <w:pPr>
              <w:rPr>
                <w:rFonts w:eastAsia="Times New Roman" w:cs="Times New Roman"/>
                <w:szCs w:val="28"/>
              </w:rPr>
            </w:pPr>
          </w:p>
          <w:p w:rsidR="008979A5" w:rsidRPr="008979A5" w:rsidRDefault="008979A5" w:rsidP="008979A5">
            <w:pPr>
              <w:jc w:val="both"/>
              <w:rPr>
                <w:rFonts w:eastAsia="Times New Roman" w:cs="Times New Roman"/>
                <w:sz w:val="26"/>
                <w:szCs w:val="28"/>
              </w:rPr>
            </w:pPr>
          </w:p>
          <w:p w:rsidR="0072340B" w:rsidRDefault="0072340B" w:rsidP="00804114"/>
        </w:tc>
        <w:tc>
          <w:tcPr>
            <w:tcW w:w="2694" w:type="dxa"/>
          </w:tcPr>
          <w:p w:rsidR="009F1F17" w:rsidRPr="008979A5" w:rsidRDefault="009F1F17" w:rsidP="009F1F17">
            <w:pPr>
              <w:jc w:val="both"/>
              <w:rPr>
                <w:rFonts w:eastAsia="Times New Roman" w:cs="Times New Roman"/>
                <w:szCs w:val="28"/>
              </w:rPr>
            </w:pPr>
            <w:r>
              <w:t xml:space="preserve">- </w:t>
            </w:r>
            <w:r w:rsidRPr="008979A5">
              <w:rPr>
                <w:rFonts w:eastAsia="Times New Roman" w:cs="Times New Roman"/>
                <w:szCs w:val="28"/>
              </w:rPr>
              <w:t xml:space="preserve"> </w:t>
            </w:r>
            <w:r>
              <w:rPr>
                <w:rFonts w:eastAsia="Times New Roman" w:cs="Times New Roman"/>
                <w:szCs w:val="28"/>
              </w:rPr>
              <w:t>Sân bãi rộng</w:t>
            </w:r>
          </w:p>
          <w:p w:rsidR="009F1F17" w:rsidRPr="008979A5" w:rsidRDefault="009F1F17" w:rsidP="009F1F17">
            <w:pPr>
              <w:jc w:val="both"/>
              <w:rPr>
                <w:rFonts w:eastAsia="Times New Roman" w:cs="Times New Roman"/>
                <w:szCs w:val="28"/>
              </w:rPr>
            </w:pPr>
          </w:p>
          <w:p w:rsidR="0072340B" w:rsidRDefault="0072340B" w:rsidP="00804114"/>
        </w:tc>
        <w:tc>
          <w:tcPr>
            <w:tcW w:w="4428" w:type="dxa"/>
          </w:tcPr>
          <w:p w:rsidR="008979A5" w:rsidRPr="008979A5" w:rsidRDefault="009F1F17" w:rsidP="008979A5">
            <w:pPr>
              <w:rPr>
                <w:rFonts w:eastAsia="Times New Roman" w:cs="Times New Roman"/>
                <w:szCs w:val="28"/>
              </w:rPr>
            </w:pPr>
            <w:r>
              <w:rPr>
                <w:rFonts w:eastAsia="Times New Roman" w:cs="Times New Roman"/>
                <w:szCs w:val="28"/>
              </w:rPr>
              <w:t>- Luật chơi: T</w:t>
            </w:r>
            <w:r w:rsidR="008979A5" w:rsidRPr="008979A5">
              <w:rPr>
                <w:rFonts w:eastAsia="Times New Roman" w:cs="Times New Roman"/>
                <w:szCs w:val="28"/>
              </w:rPr>
              <w:t>ất cả cùng đọc lời ca, một bạn xoè tay và chỉ nắm tay lại khi tiếng “ập” trong lời ca vừa chấm dứt.</w:t>
            </w:r>
          </w:p>
          <w:p w:rsidR="0040650C" w:rsidRDefault="008979A5" w:rsidP="008979A5">
            <w:pPr>
              <w:rPr>
                <w:rFonts w:eastAsia="Times New Roman" w:cs="Times New Roman"/>
                <w:szCs w:val="28"/>
              </w:rPr>
            </w:pPr>
            <w:r w:rsidRPr="008979A5">
              <w:rPr>
                <w:rFonts w:eastAsia="Times New Roman" w:cs="Times New Roman"/>
                <w:szCs w:val="28"/>
              </w:rPr>
              <w:t xml:space="preserve">- Cách chơi:Trong nhóm chon 1 bạn xòe bàn tay để các bạn đặt ngón trò vào. Tất cả vừa đọc lời ca (lời 1 hoặc lời 2) vừa đặt ngón trỏ vào lòng bàn tay (mỗi tiếng nhịp một cái). Đến tiếng “ập” của câu cuối cùng trong mỗi lời kết thúc thì bạn “đầu trò” nắm chặt bàn tay lại và tất cả phải rút ngón tay trỏ của mình ra thật nhanh. </w:t>
            </w:r>
            <w:r w:rsidRPr="008979A5">
              <w:rPr>
                <w:rFonts w:eastAsia="Times New Roman" w:cs="Times New Roman"/>
                <w:szCs w:val="28"/>
              </w:rPr>
              <w:lastRenderedPageBreak/>
              <w:t xml:space="preserve">Ai chậm bị bạn nắm ngón tay là thua </w:t>
            </w:r>
          </w:p>
          <w:p w:rsidR="0072340B" w:rsidRDefault="008979A5" w:rsidP="008979A5">
            <w:pPr>
              <w:rPr>
                <w:rFonts w:eastAsia="Times New Roman" w:cs="Times New Roman"/>
                <w:szCs w:val="28"/>
              </w:rPr>
            </w:pPr>
            <w:r w:rsidRPr="008979A5">
              <w:rPr>
                <w:rFonts w:eastAsia="Times New Roman" w:cs="Times New Roman"/>
                <w:szCs w:val="28"/>
              </w:rPr>
              <w:t>cuộc và thay bạn “đậu trò” xòe tay để các bạn chơi tiếp.</w:t>
            </w:r>
          </w:p>
          <w:p w:rsidR="009F1F17" w:rsidRPr="009F1F17" w:rsidRDefault="009F1F17" w:rsidP="009F1F17">
            <w:pPr>
              <w:tabs>
                <w:tab w:val="left" w:pos="0"/>
                <w:tab w:val="decimal" w:pos="180"/>
              </w:tabs>
              <w:autoSpaceDE w:val="0"/>
              <w:autoSpaceDN w:val="0"/>
              <w:adjustRightInd w:val="0"/>
              <w:rPr>
                <w:rFonts w:eastAsia="Times New Roman" w:cs="Times New Roman"/>
                <w:szCs w:val="28"/>
              </w:rPr>
            </w:pPr>
            <w:r w:rsidRPr="009F1F17">
              <w:rPr>
                <w:rFonts w:eastAsia="Times New Roman" w:cs="Times New Roman"/>
                <w:szCs w:val="28"/>
              </w:rPr>
              <w:t>- Cô bao quát trẻ khi ch</w:t>
            </w:r>
            <w:r w:rsidRPr="009F1F17">
              <w:rPr>
                <w:rFonts w:eastAsia="Times New Roman" w:cs="Times New Roman"/>
                <w:szCs w:val="28"/>
                <w:lang w:val="vi-VN"/>
              </w:rPr>
              <w:t>ơi và xử l</w:t>
            </w:r>
            <w:r w:rsidRPr="009F1F17">
              <w:rPr>
                <w:rFonts w:eastAsia="Times New Roman" w:cs="Times New Roman"/>
                <w:szCs w:val="28"/>
              </w:rPr>
              <w:t>ý tình huống kịp thời.</w:t>
            </w:r>
          </w:p>
          <w:p w:rsidR="009F1F17" w:rsidRPr="009F1F17" w:rsidRDefault="009F1F17" w:rsidP="009F1F17">
            <w:pPr>
              <w:tabs>
                <w:tab w:val="left" w:pos="0"/>
                <w:tab w:val="decimal" w:pos="180"/>
              </w:tabs>
              <w:autoSpaceDE w:val="0"/>
              <w:autoSpaceDN w:val="0"/>
              <w:adjustRightInd w:val="0"/>
              <w:rPr>
                <w:rFonts w:eastAsia="Times New Roman" w:cs="Times New Roman"/>
                <w:szCs w:val="28"/>
              </w:rPr>
            </w:pPr>
            <w:r w:rsidRPr="009F1F17">
              <w:rPr>
                <w:rFonts w:eastAsia="Times New Roman" w:cs="Times New Roman"/>
                <w:szCs w:val="28"/>
              </w:rPr>
              <w:t>- Quan sát, khuyến khích dộng viên trẻ ch</w:t>
            </w:r>
            <w:r w:rsidRPr="009F1F17">
              <w:rPr>
                <w:rFonts w:eastAsia="Times New Roman" w:cs="Times New Roman"/>
                <w:szCs w:val="28"/>
                <w:lang w:val="vi-VN"/>
              </w:rPr>
              <w:t>ơi.</w:t>
            </w:r>
          </w:p>
          <w:p w:rsidR="009F1F17" w:rsidRPr="001F0FFB" w:rsidRDefault="009F1F17" w:rsidP="001F0FFB">
            <w:pPr>
              <w:tabs>
                <w:tab w:val="left" w:pos="0"/>
                <w:tab w:val="decimal" w:pos="180"/>
              </w:tabs>
              <w:autoSpaceDE w:val="0"/>
              <w:autoSpaceDN w:val="0"/>
              <w:adjustRightInd w:val="0"/>
              <w:rPr>
                <w:rFonts w:eastAsia="Times New Roman" w:cs="Times New Roman"/>
                <w:szCs w:val="28"/>
              </w:rPr>
            </w:pPr>
            <w:r w:rsidRPr="009F1F17">
              <w:rPr>
                <w:rFonts w:eastAsia="Times New Roman" w:cs="Times New Roman"/>
                <w:szCs w:val="28"/>
              </w:rPr>
              <w:t>- Cô giới thiệu, tổ chức h</w:t>
            </w:r>
            <w:r w:rsidRPr="009F1F17">
              <w:rPr>
                <w:rFonts w:eastAsia="Times New Roman" w:cs="Times New Roman"/>
                <w:szCs w:val="28"/>
                <w:lang w:val="vi-VN"/>
              </w:rPr>
              <w:t>ướng dẫn trẻ chơi.</w:t>
            </w:r>
          </w:p>
        </w:tc>
      </w:tr>
    </w:tbl>
    <w:p w:rsidR="0072340B" w:rsidRDefault="0072340B" w:rsidP="00362E7B">
      <w:pPr>
        <w:spacing w:after="0" w:line="240" w:lineRule="auto"/>
        <w:jc w:val="center"/>
        <w:rPr>
          <w:rFonts w:eastAsia="Times New Roman" w:cs="Times New Roman"/>
          <w:b/>
          <w:i/>
          <w:szCs w:val="28"/>
        </w:rPr>
      </w:pPr>
    </w:p>
    <w:p w:rsidR="0072340B" w:rsidRDefault="0072340B" w:rsidP="00362E7B">
      <w:pPr>
        <w:spacing w:after="0" w:line="240" w:lineRule="auto"/>
        <w:jc w:val="center"/>
        <w:rPr>
          <w:rFonts w:eastAsia="Times New Roman" w:cs="Times New Roman"/>
          <w:b/>
          <w:i/>
          <w:szCs w:val="28"/>
        </w:rPr>
      </w:pPr>
    </w:p>
    <w:p w:rsidR="0072340B" w:rsidRDefault="0072340B" w:rsidP="00362E7B">
      <w:pPr>
        <w:spacing w:after="0" w:line="240" w:lineRule="auto"/>
        <w:jc w:val="center"/>
        <w:rPr>
          <w:rFonts w:eastAsia="Times New Roman" w:cs="Times New Roman"/>
          <w:b/>
          <w:i/>
          <w:szCs w:val="28"/>
        </w:rPr>
      </w:pPr>
    </w:p>
    <w:p w:rsidR="0072340B" w:rsidRDefault="0072340B" w:rsidP="00362E7B">
      <w:pPr>
        <w:spacing w:after="0" w:line="240" w:lineRule="auto"/>
        <w:jc w:val="center"/>
        <w:rPr>
          <w:rFonts w:eastAsia="Times New Roman" w:cs="Times New Roman"/>
          <w:b/>
          <w:i/>
          <w:szCs w:val="28"/>
        </w:rPr>
      </w:pPr>
    </w:p>
    <w:p w:rsidR="0072340B" w:rsidRDefault="0072340B" w:rsidP="00362E7B">
      <w:pPr>
        <w:spacing w:after="0" w:line="240" w:lineRule="auto"/>
        <w:jc w:val="center"/>
        <w:rPr>
          <w:rFonts w:eastAsia="Times New Roman" w:cs="Times New Roman"/>
          <w:b/>
          <w:i/>
          <w:szCs w:val="28"/>
        </w:rPr>
      </w:pPr>
    </w:p>
    <w:p w:rsidR="0072340B" w:rsidRDefault="0072340B" w:rsidP="00362E7B">
      <w:pPr>
        <w:spacing w:after="0" w:line="240" w:lineRule="auto"/>
        <w:jc w:val="center"/>
        <w:rPr>
          <w:rFonts w:eastAsia="Times New Roman" w:cs="Times New Roman"/>
          <w:b/>
          <w:i/>
          <w:szCs w:val="28"/>
        </w:rPr>
      </w:pPr>
    </w:p>
    <w:p w:rsidR="0072340B" w:rsidRDefault="0072340B" w:rsidP="00362E7B">
      <w:pPr>
        <w:spacing w:after="0" w:line="240" w:lineRule="auto"/>
        <w:jc w:val="center"/>
        <w:rPr>
          <w:rFonts w:eastAsia="Times New Roman" w:cs="Times New Roman"/>
          <w:b/>
          <w:i/>
          <w:szCs w:val="28"/>
        </w:rPr>
      </w:pPr>
    </w:p>
    <w:p w:rsidR="0072340B" w:rsidRDefault="0072340B" w:rsidP="00362E7B">
      <w:pPr>
        <w:spacing w:after="0" w:line="240" w:lineRule="auto"/>
        <w:jc w:val="center"/>
        <w:rPr>
          <w:rFonts w:eastAsia="Times New Roman" w:cs="Times New Roman"/>
          <w:b/>
          <w:i/>
          <w:szCs w:val="28"/>
        </w:rPr>
      </w:pPr>
    </w:p>
    <w:p w:rsidR="0072340B" w:rsidRDefault="0072340B" w:rsidP="00362E7B">
      <w:pPr>
        <w:spacing w:after="0" w:line="240" w:lineRule="auto"/>
        <w:jc w:val="center"/>
        <w:rPr>
          <w:rFonts w:eastAsia="Times New Roman" w:cs="Times New Roman"/>
          <w:b/>
          <w:i/>
          <w:szCs w:val="28"/>
        </w:rPr>
      </w:pPr>
    </w:p>
    <w:p w:rsidR="0072340B" w:rsidRDefault="0072340B" w:rsidP="00362E7B">
      <w:pPr>
        <w:spacing w:after="0" w:line="240" w:lineRule="auto"/>
        <w:jc w:val="center"/>
        <w:rPr>
          <w:rFonts w:eastAsia="Times New Roman" w:cs="Times New Roman"/>
          <w:b/>
          <w:i/>
          <w:szCs w:val="28"/>
        </w:rPr>
      </w:pPr>
    </w:p>
    <w:p w:rsidR="0072340B" w:rsidRDefault="0072340B" w:rsidP="00362E7B">
      <w:pPr>
        <w:spacing w:after="0" w:line="240" w:lineRule="auto"/>
        <w:jc w:val="center"/>
        <w:rPr>
          <w:rFonts w:eastAsia="Times New Roman" w:cs="Times New Roman"/>
          <w:b/>
          <w:i/>
          <w:szCs w:val="28"/>
        </w:rPr>
      </w:pPr>
    </w:p>
    <w:p w:rsidR="0072340B" w:rsidRDefault="0072340B" w:rsidP="00362E7B">
      <w:pPr>
        <w:spacing w:after="0" w:line="240" w:lineRule="auto"/>
        <w:jc w:val="center"/>
        <w:rPr>
          <w:rFonts w:eastAsia="Times New Roman" w:cs="Times New Roman"/>
          <w:b/>
          <w:i/>
          <w:szCs w:val="28"/>
        </w:rPr>
      </w:pPr>
    </w:p>
    <w:p w:rsidR="0072340B" w:rsidRDefault="0072340B" w:rsidP="00362E7B">
      <w:pPr>
        <w:spacing w:after="0" w:line="240" w:lineRule="auto"/>
        <w:jc w:val="center"/>
        <w:rPr>
          <w:rFonts w:eastAsia="Times New Roman" w:cs="Times New Roman"/>
          <w:b/>
          <w:i/>
          <w:szCs w:val="28"/>
        </w:rPr>
      </w:pPr>
    </w:p>
    <w:p w:rsidR="0072340B" w:rsidRDefault="0072340B" w:rsidP="00362E7B">
      <w:pPr>
        <w:spacing w:after="0" w:line="240" w:lineRule="auto"/>
        <w:jc w:val="center"/>
        <w:rPr>
          <w:rFonts w:eastAsia="Times New Roman" w:cs="Times New Roman"/>
          <w:b/>
          <w:i/>
          <w:szCs w:val="28"/>
        </w:rPr>
      </w:pPr>
    </w:p>
    <w:p w:rsidR="0072340B" w:rsidRDefault="0072340B" w:rsidP="00362E7B">
      <w:pPr>
        <w:spacing w:after="0" w:line="240" w:lineRule="auto"/>
        <w:jc w:val="center"/>
        <w:rPr>
          <w:rFonts w:eastAsia="Times New Roman" w:cs="Times New Roman"/>
          <w:b/>
          <w:i/>
          <w:szCs w:val="28"/>
        </w:rPr>
      </w:pPr>
    </w:p>
    <w:p w:rsidR="0072340B" w:rsidRDefault="0072340B" w:rsidP="00362E7B">
      <w:pPr>
        <w:spacing w:after="0" w:line="240" w:lineRule="auto"/>
        <w:jc w:val="center"/>
        <w:rPr>
          <w:rFonts w:eastAsia="Times New Roman" w:cs="Times New Roman"/>
          <w:b/>
          <w:i/>
          <w:szCs w:val="28"/>
        </w:rPr>
      </w:pPr>
    </w:p>
    <w:p w:rsidR="0072340B" w:rsidRDefault="0072340B" w:rsidP="00362E7B">
      <w:pPr>
        <w:spacing w:after="0" w:line="240" w:lineRule="auto"/>
        <w:jc w:val="center"/>
        <w:rPr>
          <w:rFonts w:eastAsia="Times New Roman" w:cs="Times New Roman"/>
          <w:b/>
          <w:i/>
          <w:szCs w:val="28"/>
        </w:rPr>
      </w:pPr>
    </w:p>
    <w:p w:rsidR="0072340B" w:rsidRDefault="0072340B" w:rsidP="00362E7B">
      <w:pPr>
        <w:spacing w:after="0" w:line="240" w:lineRule="auto"/>
        <w:jc w:val="center"/>
        <w:rPr>
          <w:rFonts w:eastAsia="Times New Roman" w:cs="Times New Roman"/>
          <w:b/>
          <w:i/>
          <w:szCs w:val="28"/>
        </w:rPr>
      </w:pPr>
    </w:p>
    <w:p w:rsidR="0072340B" w:rsidRDefault="0072340B" w:rsidP="00362E7B">
      <w:pPr>
        <w:spacing w:after="0" w:line="240" w:lineRule="auto"/>
        <w:jc w:val="center"/>
        <w:rPr>
          <w:rFonts w:eastAsia="Times New Roman" w:cs="Times New Roman"/>
          <w:b/>
          <w:i/>
          <w:szCs w:val="28"/>
        </w:rPr>
      </w:pPr>
    </w:p>
    <w:p w:rsidR="0072340B" w:rsidRDefault="0072340B" w:rsidP="00362E7B">
      <w:pPr>
        <w:spacing w:after="0" w:line="240" w:lineRule="auto"/>
        <w:jc w:val="center"/>
        <w:rPr>
          <w:rFonts w:eastAsia="Times New Roman" w:cs="Times New Roman"/>
          <w:b/>
          <w:i/>
          <w:szCs w:val="28"/>
        </w:rPr>
      </w:pPr>
    </w:p>
    <w:p w:rsidR="0072340B" w:rsidRDefault="0072340B" w:rsidP="00362E7B">
      <w:pPr>
        <w:spacing w:after="0" w:line="240" w:lineRule="auto"/>
        <w:jc w:val="center"/>
        <w:rPr>
          <w:rFonts w:eastAsia="Times New Roman" w:cs="Times New Roman"/>
          <w:b/>
          <w:i/>
          <w:szCs w:val="28"/>
        </w:rPr>
      </w:pPr>
    </w:p>
    <w:p w:rsidR="0072340B" w:rsidRDefault="0072340B" w:rsidP="00362E7B">
      <w:pPr>
        <w:spacing w:after="0" w:line="240" w:lineRule="auto"/>
        <w:jc w:val="center"/>
        <w:rPr>
          <w:rFonts w:eastAsia="Times New Roman" w:cs="Times New Roman"/>
          <w:b/>
          <w:i/>
          <w:szCs w:val="28"/>
        </w:rPr>
      </w:pPr>
    </w:p>
    <w:p w:rsidR="0072340B" w:rsidRDefault="0072340B" w:rsidP="00362E7B">
      <w:pPr>
        <w:spacing w:after="0" w:line="240" w:lineRule="auto"/>
        <w:jc w:val="center"/>
        <w:rPr>
          <w:rFonts w:eastAsia="Times New Roman" w:cs="Times New Roman"/>
          <w:b/>
          <w:i/>
          <w:szCs w:val="28"/>
        </w:rPr>
      </w:pPr>
    </w:p>
    <w:p w:rsidR="0072340B" w:rsidRDefault="0072340B" w:rsidP="00362E7B">
      <w:pPr>
        <w:spacing w:after="0" w:line="240" w:lineRule="auto"/>
        <w:jc w:val="center"/>
        <w:rPr>
          <w:rFonts w:eastAsia="Times New Roman" w:cs="Times New Roman"/>
          <w:b/>
          <w:i/>
          <w:szCs w:val="28"/>
        </w:rPr>
      </w:pPr>
    </w:p>
    <w:p w:rsidR="0072340B" w:rsidRDefault="0072340B" w:rsidP="00362E7B">
      <w:pPr>
        <w:spacing w:after="0" w:line="240" w:lineRule="auto"/>
        <w:jc w:val="center"/>
        <w:rPr>
          <w:rFonts w:eastAsia="Times New Roman" w:cs="Times New Roman"/>
          <w:b/>
          <w:i/>
          <w:szCs w:val="28"/>
        </w:rPr>
      </w:pPr>
    </w:p>
    <w:p w:rsidR="0072340B" w:rsidRDefault="0072340B" w:rsidP="00362E7B">
      <w:pPr>
        <w:spacing w:after="0" w:line="240" w:lineRule="auto"/>
        <w:jc w:val="center"/>
        <w:rPr>
          <w:rFonts w:eastAsia="Times New Roman" w:cs="Times New Roman"/>
          <w:b/>
          <w:i/>
          <w:szCs w:val="28"/>
        </w:rPr>
      </w:pPr>
    </w:p>
    <w:p w:rsidR="0072340B" w:rsidRDefault="0072340B" w:rsidP="00362E7B">
      <w:pPr>
        <w:spacing w:after="0" w:line="240" w:lineRule="auto"/>
        <w:jc w:val="center"/>
        <w:rPr>
          <w:rFonts w:eastAsia="Times New Roman" w:cs="Times New Roman"/>
          <w:b/>
          <w:i/>
          <w:szCs w:val="28"/>
        </w:rPr>
      </w:pPr>
    </w:p>
    <w:p w:rsidR="0072340B" w:rsidRDefault="0072340B" w:rsidP="00362E7B">
      <w:pPr>
        <w:spacing w:after="0" w:line="240" w:lineRule="auto"/>
        <w:jc w:val="center"/>
        <w:rPr>
          <w:rFonts w:eastAsia="Times New Roman" w:cs="Times New Roman"/>
          <w:b/>
          <w:i/>
          <w:szCs w:val="28"/>
        </w:rPr>
      </w:pPr>
    </w:p>
    <w:p w:rsidR="0072340B" w:rsidRDefault="0072340B" w:rsidP="00362E7B">
      <w:pPr>
        <w:spacing w:after="0" w:line="240" w:lineRule="auto"/>
        <w:jc w:val="center"/>
        <w:rPr>
          <w:rFonts w:eastAsia="Times New Roman" w:cs="Times New Roman"/>
          <w:b/>
          <w:i/>
          <w:szCs w:val="28"/>
        </w:rPr>
      </w:pPr>
    </w:p>
    <w:p w:rsidR="0072340B" w:rsidRDefault="0072340B" w:rsidP="00362E7B">
      <w:pPr>
        <w:spacing w:after="0" w:line="240" w:lineRule="auto"/>
        <w:jc w:val="center"/>
        <w:rPr>
          <w:rFonts w:eastAsia="Times New Roman" w:cs="Times New Roman"/>
          <w:b/>
          <w:i/>
          <w:szCs w:val="28"/>
        </w:rPr>
      </w:pPr>
    </w:p>
    <w:p w:rsidR="0072340B" w:rsidRDefault="0072340B" w:rsidP="00362E7B">
      <w:pPr>
        <w:spacing w:after="0" w:line="240" w:lineRule="auto"/>
        <w:jc w:val="center"/>
        <w:rPr>
          <w:rFonts w:eastAsia="Times New Roman" w:cs="Times New Roman"/>
          <w:b/>
          <w:i/>
          <w:szCs w:val="28"/>
        </w:rPr>
      </w:pPr>
    </w:p>
    <w:p w:rsidR="0072340B" w:rsidRDefault="0072340B" w:rsidP="00362E7B">
      <w:pPr>
        <w:spacing w:after="0" w:line="240" w:lineRule="auto"/>
        <w:jc w:val="center"/>
        <w:rPr>
          <w:rFonts w:eastAsia="Times New Roman" w:cs="Times New Roman"/>
          <w:b/>
          <w:i/>
          <w:szCs w:val="28"/>
        </w:rPr>
      </w:pPr>
    </w:p>
    <w:p w:rsidR="0072340B" w:rsidRDefault="0072340B" w:rsidP="00362E7B">
      <w:pPr>
        <w:spacing w:after="0" w:line="240" w:lineRule="auto"/>
        <w:jc w:val="center"/>
        <w:rPr>
          <w:rFonts w:eastAsia="Times New Roman" w:cs="Times New Roman"/>
          <w:b/>
          <w:i/>
          <w:szCs w:val="28"/>
        </w:rPr>
      </w:pPr>
    </w:p>
    <w:p w:rsidR="0072340B" w:rsidRDefault="0072340B" w:rsidP="00362E7B">
      <w:pPr>
        <w:spacing w:after="0" w:line="240" w:lineRule="auto"/>
        <w:jc w:val="center"/>
        <w:rPr>
          <w:rFonts w:eastAsia="Times New Roman" w:cs="Times New Roman"/>
          <w:b/>
          <w:i/>
          <w:szCs w:val="28"/>
        </w:rPr>
      </w:pPr>
    </w:p>
    <w:p w:rsidR="0072340B" w:rsidRDefault="0072340B" w:rsidP="00362E7B">
      <w:pPr>
        <w:spacing w:after="0" w:line="240" w:lineRule="auto"/>
        <w:jc w:val="center"/>
        <w:rPr>
          <w:rFonts w:eastAsia="Times New Roman" w:cs="Times New Roman"/>
          <w:b/>
          <w:i/>
          <w:szCs w:val="28"/>
        </w:rPr>
      </w:pPr>
    </w:p>
    <w:p w:rsidR="0072340B" w:rsidRDefault="0072340B" w:rsidP="00362E7B">
      <w:pPr>
        <w:spacing w:after="0" w:line="240" w:lineRule="auto"/>
        <w:jc w:val="center"/>
        <w:rPr>
          <w:rFonts w:eastAsia="Times New Roman" w:cs="Times New Roman"/>
          <w:b/>
          <w:i/>
          <w:szCs w:val="28"/>
        </w:rPr>
      </w:pPr>
    </w:p>
    <w:p w:rsidR="0072340B" w:rsidRDefault="0072340B" w:rsidP="00362E7B">
      <w:pPr>
        <w:spacing w:after="0" w:line="240" w:lineRule="auto"/>
        <w:jc w:val="center"/>
        <w:rPr>
          <w:rFonts w:eastAsia="Times New Roman" w:cs="Times New Roman"/>
          <w:b/>
          <w:i/>
          <w:szCs w:val="28"/>
        </w:rPr>
      </w:pPr>
    </w:p>
    <w:p w:rsidR="0072340B" w:rsidRDefault="0072340B" w:rsidP="00362E7B">
      <w:pPr>
        <w:spacing w:after="0" w:line="240" w:lineRule="auto"/>
        <w:jc w:val="center"/>
        <w:rPr>
          <w:rFonts w:eastAsia="Times New Roman" w:cs="Times New Roman"/>
          <w:b/>
          <w:i/>
          <w:szCs w:val="28"/>
        </w:rPr>
      </w:pPr>
    </w:p>
    <w:p w:rsidR="0072340B" w:rsidRDefault="0072340B" w:rsidP="00362E7B">
      <w:pPr>
        <w:spacing w:after="0" w:line="240" w:lineRule="auto"/>
        <w:jc w:val="center"/>
        <w:rPr>
          <w:rFonts w:eastAsia="Times New Roman" w:cs="Times New Roman"/>
          <w:b/>
          <w:i/>
          <w:szCs w:val="28"/>
        </w:rPr>
      </w:pPr>
    </w:p>
    <w:p w:rsidR="0072340B" w:rsidRPr="00362E7B" w:rsidRDefault="0072340B" w:rsidP="00362E7B">
      <w:pPr>
        <w:spacing w:after="0" w:line="240" w:lineRule="auto"/>
        <w:jc w:val="center"/>
        <w:rPr>
          <w:rFonts w:eastAsia="Times New Roman" w:cs="Times New Roman"/>
          <w:b/>
          <w:i/>
          <w:szCs w:val="28"/>
        </w:rPr>
      </w:pPr>
    </w:p>
    <w:p w:rsidR="00362E7B" w:rsidRPr="00362E7B" w:rsidRDefault="00362E7B" w:rsidP="00362E7B">
      <w:pPr>
        <w:jc w:val="center"/>
        <w:rPr>
          <w:rFonts w:eastAsia="Times New Roman" w:cs="Times New Roman"/>
          <w:b/>
          <w:i/>
          <w:sz w:val="32"/>
          <w:szCs w:val="32"/>
        </w:rPr>
      </w:pPr>
    </w:p>
    <w:p w:rsidR="004231D5" w:rsidRDefault="004231D5"/>
    <w:sectPr w:rsidR="004231D5" w:rsidSect="00A14A4C">
      <w:pgSz w:w="15840" w:h="12240" w:orient="landscape"/>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614DCA"/>
    <w:multiLevelType w:val="hybridMultilevel"/>
    <w:tmpl w:val="8AECE9D2"/>
    <w:lvl w:ilvl="0" w:tplc="7D0E0498">
      <w:numFmt w:val="bullet"/>
      <w:lvlText w:val=""/>
      <w:lvlJc w:val="left"/>
      <w:pPr>
        <w:ind w:left="420" w:hanging="360"/>
      </w:pPr>
      <w:rPr>
        <w:rFonts w:ascii="Symbol" w:eastAsiaTheme="minorEastAsia"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7A944A28"/>
    <w:multiLevelType w:val="hybridMultilevel"/>
    <w:tmpl w:val="5CF20E52"/>
    <w:lvl w:ilvl="0" w:tplc="6D50F2BA">
      <w:numFmt w:val="bullet"/>
      <w:lvlText w:val="-"/>
      <w:lvlJc w:val="left"/>
      <w:pPr>
        <w:tabs>
          <w:tab w:val="num" w:pos="720"/>
        </w:tabs>
        <w:ind w:left="720" w:hanging="360"/>
      </w:pPr>
      <w:rPr>
        <w:rFonts w:ascii="Times New Roman" w:eastAsia="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E7B"/>
    <w:rsid w:val="001821F9"/>
    <w:rsid w:val="001E4B11"/>
    <w:rsid w:val="001F0FFB"/>
    <w:rsid w:val="0023210F"/>
    <w:rsid w:val="0023302D"/>
    <w:rsid w:val="002D028F"/>
    <w:rsid w:val="00362E7B"/>
    <w:rsid w:val="0040650C"/>
    <w:rsid w:val="004231D5"/>
    <w:rsid w:val="004E1578"/>
    <w:rsid w:val="0067018D"/>
    <w:rsid w:val="006928DE"/>
    <w:rsid w:val="0072340B"/>
    <w:rsid w:val="00783FA0"/>
    <w:rsid w:val="008021C8"/>
    <w:rsid w:val="008979A5"/>
    <w:rsid w:val="00966BAC"/>
    <w:rsid w:val="009F1F17"/>
    <w:rsid w:val="00A14A4C"/>
    <w:rsid w:val="00A21557"/>
    <w:rsid w:val="00B34181"/>
    <w:rsid w:val="00DE5FD2"/>
    <w:rsid w:val="00E428AD"/>
    <w:rsid w:val="00E63D25"/>
    <w:rsid w:val="00F70D69"/>
    <w:rsid w:val="00FC4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B9EFA"/>
  <w15:docId w15:val="{94E0E6BF-E917-4B49-9D0E-CADDAEDC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2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63D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5534">
      <w:bodyDiv w:val="1"/>
      <w:marLeft w:val="0"/>
      <w:marRight w:val="0"/>
      <w:marTop w:val="0"/>
      <w:marBottom w:val="0"/>
      <w:divBdr>
        <w:top w:val="none" w:sz="0" w:space="0" w:color="auto"/>
        <w:left w:val="none" w:sz="0" w:space="0" w:color="auto"/>
        <w:bottom w:val="none" w:sz="0" w:space="0" w:color="auto"/>
        <w:right w:val="none" w:sz="0" w:space="0" w:color="auto"/>
      </w:divBdr>
    </w:div>
    <w:div w:id="159515033">
      <w:bodyDiv w:val="1"/>
      <w:marLeft w:val="0"/>
      <w:marRight w:val="0"/>
      <w:marTop w:val="0"/>
      <w:marBottom w:val="0"/>
      <w:divBdr>
        <w:top w:val="none" w:sz="0" w:space="0" w:color="auto"/>
        <w:left w:val="none" w:sz="0" w:space="0" w:color="auto"/>
        <w:bottom w:val="none" w:sz="0" w:space="0" w:color="auto"/>
        <w:right w:val="none" w:sz="0" w:space="0" w:color="auto"/>
      </w:divBdr>
    </w:div>
    <w:div w:id="245463078">
      <w:bodyDiv w:val="1"/>
      <w:marLeft w:val="0"/>
      <w:marRight w:val="0"/>
      <w:marTop w:val="0"/>
      <w:marBottom w:val="0"/>
      <w:divBdr>
        <w:top w:val="none" w:sz="0" w:space="0" w:color="auto"/>
        <w:left w:val="none" w:sz="0" w:space="0" w:color="auto"/>
        <w:bottom w:val="none" w:sz="0" w:space="0" w:color="auto"/>
        <w:right w:val="none" w:sz="0" w:space="0" w:color="auto"/>
      </w:divBdr>
    </w:div>
    <w:div w:id="248782787">
      <w:bodyDiv w:val="1"/>
      <w:marLeft w:val="0"/>
      <w:marRight w:val="0"/>
      <w:marTop w:val="0"/>
      <w:marBottom w:val="0"/>
      <w:divBdr>
        <w:top w:val="none" w:sz="0" w:space="0" w:color="auto"/>
        <w:left w:val="none" w:sz="0" w:space="0" w:color="auto"/>
        <w:bottom w:val="none" w:sz="0" w:space="0" w:color="auto"/>
        <w:right w:val="none" w:sz="0" w:space="0" w:color="auto"/>
      </w:divBdr>
    </w:div>
    <w:div w:id="296685257">
      <w:bodyDiv w:val="1"/>
      <w:marLeft w:val="0"/>
      <w:marRight w:val="0"/>
      <w:marTop w:val="0"/>
      <w:marBottom w:val="0"/>
      <w:divBdr>
        <w:top w:val="none" w:sz="0" w:space="0" w:color="auto"/>
        <w:left w:val="none" w:sz="0" w:space="0" w:color="auto"/>
        <w:bottom w:val="none" w:sz="0" w:space="0" w:color="auto"/>
        <w:right w:val="none" w:sz="0" w:space="0" w:color="auto"/>
      </w:divBdr>
    </w:div>
    <w:div w:id="495149422">
      <w:bodyDiv w:val="1"/>
      <w:marLeft w:val="0"/>
      <w:marRight w:val="0"/>
      <w:marTop w:val="0"/>
      <w:marBottom w:val="0"/>
      <w:divBdr>
        <w:top w:val="none" w:sz="0" w:space="0" w:color="auto"/>
        <w:left w:val="none" w:sz="0" w:space="0" w:color="auto"/>
        <w:bottom w:val="none" w:sz="0" w:space="0" w:color="auto"/>
        <w:right w:val="none" w:sz="0" w:space="0" w:color="auto"/>
      </w:divBdr>
    </w:div>
    <w:div w:id="939871462">
      <w:bodyDiv w:val="1"/>
      <w:marLeft w:val="0"/>
      <w:marRight w:val="0"/>
      <w:marTop w:val="0"/>
      <w:marBottom w:val="0"/>
      <w:divBdr>
        <w:top w:val="none" w:sz="0" w:space="0" w:color="auto"/>
        <w:left w:val="none" w:sz="0" w:space="0" w:color="auto"/>
        <w:bottom w:val="none" w:sz="0" w:space="0" w:color="auto"/>
        <w:right w:val="none" w:sz="0" w:space="0" w:color="auto"/>
      </w:divBdr>
    </w:div>
    <w:div w:id="1348869327">
      <w:bodyDiv w:val="1"/>
      <w:marLeft w:val="0"/>
      <w:marRight w:val="0"/>
      <w:marTop w:val="0"/>
      <w:marBottom w:val="0"/>
      <w:divBdr>
        <w:top w:val="none" w:sz="0" w:space="0" w:color="auto"/>
        <w:left w:val="none" w:sz="0" w:space="0" w:color="auto"/>
        <w:bottom w:val="none" w:sz="0" w:space="0" w:color="auto"/>
        <w:right w:val="none" w:sz="0" w:space="0" w:color="auto"/>
      </w:divBdr>
    </w:div>
    <w:div w:id="1490249054">
      <w:bodyDiv w:val="1"/>
      <w:marLeft w:val="0"/>
      <w:marRight w:val="0"/>
      <w:marTop w:val="0"/>
      <w:marBottom w:val="0"/>
      <w:divBdr>
        <w:top w:val="none" w:sz="0" w:space="0" w:color="auto"/>
        <w:left w:val="none" w:sz="0" w:space="0" w:color="auto"/>
        <w:bottom w:val="none" w:sz="0" w:space="0" w:color="auto"/>
        <w:right w:val="none" w:sz="0" w:space="0" w:color="auto"/>
      </w:divBdr>
    </w:div>
    <w:div w:id="1570113076">
      <w:bodyDiv w:val="1"/>
      <w:marLeft w:val="0"/>
      <w:marRight w:val="0"/>
      <w:marTop w:val="0"/>
      <w:marBottom w:val="0"/>
      <w:divBdr>
        <w:top w:val="none" w:sz="0" w:space="0" w:color="auto"/>
        <w:left w:val="none" w:sz="0" w:space="0" w:color="auto"/>
        <w:bottom w:val="none" w:sz="0" w:space="0" w:color="auto"/>
        <w:right w:val="none" w:sz="0" w:space="0" w:color="auto"/>
      </w:divBdr>
    </w:div>
    <w:div w:id="179702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874</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3</cp:revision>
  <dcterms:created xsi:type="dcterms:W3CDTF">2024-10-25T02:52:00Z</dcterms:created>
  <dcterms:modified xsi:type="dcterms:W3CDTF">2024-11-19T07:29:00Z</dcterms:modified>
</cp:coreProperties>
</file>